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20C" w:rsidRPr="009D320C" w:rsidRDefault="009D320C" w:rsidP="009D320C">
      <w:pPr>
        <w:spacing w:after="0" w:line="240" w:lineRule="auto"/>
        <w:jc w:val="right"/>
        <w:rPr>
          <w:rFonts w:ascii="Times New Roman" w:eastAsia="Times New Roman" w:hAnsi="Times New Roman" w:cs="Times New Roman"/>
          <w:b/>
          <w:sz w:val="24"/>
          <w:szCs w:val="24"/>
          <w:lang w:eastAsia="ru-RU"/>
        </w:rPr>
      </w:pPr>
      <w:r w:rsidRPr="009D320C">
        <w:rPr>
          <w:rFonts w:ascii="Times New Roman" w:eastAsia="Times New Roman" w:hAnsi="Times New Roman" w:cs="Times New Roman"/>
          <w:b/>
          <w:sz w:val="24"/>
          <w:szCs w:val="24"/>
          <w:lang w:eastAsia="ru-RU"/>
        </w:rPr>
        <w:t xml:space="preserve">                                                                                 </w:t>
      </w:r>
    </w:p>
    <w:p w:rsidR="009D320C" w:rsidRPr="009D320C" w:rsidRDefault="009D320C" w:rsidP="009D320C">
      <w:pPr>
        <w:spacing w:after="0" w:line="240" w:lineRule="auto"/>
        <w:jc w:val="center"/>
        <w:rPr>
          <w:rFonts w:ascii="Times New Roman" w:eastAsia="Times New Roman" w:hAnsi="Times New Roman" w:cs="Times New Roman"/>
          <w:b/>
          <w:sz w:val="24"/>
          <w:szCs w:val="24"/>
          <w:lang w:eastAsia="ru-RU"/>
        </w:rPr>
      </w:pPr>
      <w:r w:rsidRPr="009D320C">
        <w:rPr>
          <w:rFonts w:ascii="Times New Roman" w:eastAsia="Times New Roman" w:hAnsi="Times New Roman" w:cs="Times New Roman"/>
          <w:b/>
          <w:sz w:val="24"/>
          <w:szCs w:val="24"/>
          <w:lang w:eastAsia="ru-RU"/>
        </w:rPr>
        <w:t>АДМИНИСТРАЦИЯ</w:t>
      </w:r>
    </w:p>
    <w:p w:rsidR="009D320C" w:rsidRPr="009D320C" w:rsidRDefault="009D320C" w:rsidP="009D320C">
      <w:pPr>
        <w:spacing w:after="0" w:line="240" w:lineRule="auto"/>
        <w:jc w:val="center"/>
        <w:rPr>
          <w:rFonts w:ascii="Times New Roman" w:eastAsia="Times New Roman" w:hAnsi="Times New Roman" w:cs="Times New Roman"/>
          <w:b/>
          <w:sz w:val="24"/>
          <w:szCs w:val="24"/>
          <w:lang w:eastAsia="ru-RU"/>
        </w:rPr>
      </w:pPr>
      <w:r w:rsidRPr="009D320C">
        <w:rPr>
          <w:rFonts w:ascii="Times New Roman" w:eastAsia="Times New Roman" w:hAnsi="Times New Roman" w:cs="Times New Roman"/>
          <w:b/>
          <w:sz w:val="24"/>
          <w:szCs w:val="24"/>
          <w:lang w:eastAsia="ru-RU"/>
        </w:rPr>
        <w:t>ПЕРВОМАЙСКОГО СЕЛЬСКОГО ПОСЕЛЕНИЯ</w:t>
      </w:r>
    </w:p>
    <w:p w:rsidR="009D320C" w:rsidRPr="009D320C" w:rsidRDefault="009D320C" w:rsidP="009D320C">
      <w:pPr>
        <w:spacing w:after="0" w:line="240" w:lineRule="auto"/>
        <w:jc w:val="center"/>
        <w:rPr>
          <w:rFonts w:ascii="Times New Roman" w:eastAsia="Times New Roman" w:hAnsi="Times New Roman" w:cs="Times New Roman"/>
          <w:b/>
          <w:sz w:val="24"/>
          <w:szCs w:val="24"/>
          <w:lang w:eastAsia="ru-RU"/>
        </w:rPr>
      </w:pPr>
      <w:r w:rsidRPr="009D320C">
        <w:rPr>
          <w:rFonts w:ascii="Times New Roman" w:eastAsia="Times New Roman" w:hAnsi="Times New Roman" w:cs="Times New Roman"/>
          <w:b/>
          <w:sz w:val="24"/>
          <w:szCs w:val="24"/>
          <w:lang w:eastAsia="ru-RU"/>
        </w:rPr>
        <w:t>БОГУЧАРСКОГО МУНИЦИПАЛЬНОГО РАЙОНА</w:t>
      </w:r>
    </w:p>
    <w:p w:rsidR="009D320C" w:rsidRPr="009D320C" w:rsidRDefault="009D320C" w:rsidP="009D320C">
      <w:pPr>
        <w:spacing w:after="0" w:line="240" w:lineRule="auto"/>
        <w:jc w:val="center"/>
        <w:rPr>
          <w:rFonts w:ascii="Times New Roman" w:eastAsia="Times New Roman" w:hAnsi="Times New Roman" w:cs="Times New Roman"/>
          <w:b/>
          <w:sz w:val="24"/>
          <w:szCs w:val="24"/>
          <w:lang w:eastAsia="ru-RU"/>
        </w:rPr>
      </w:pPr>
      <w:r w:rsidRPr="009D320C">
        <w:rPr>
          <w:rFonts w:ascii="Times New Roman" w:eastAsia="Times New Roman" w:hAnsi="Times New Roman" w:cs="Times New Roman"/>
          <w:b/>
          <w:sz w:val="24"/>
          <w:szCs w:val="24"/>
          <w:lang w:eastAsia="ru-RU"/>
        </w:rPr>
        <w:t xml:space="preserve">ВОРОНЕЖСКОЙ ОБЛАСТИ </w:t>
      </w:r>
    </w:p>
    <w:p w:rsidR="009D320C" w:rsidRPr="009D320C" w:rsidRDefault="009D320C" w:rsidP="009D320C">
      <w:pPr>
        <w:spacing w:after="0" w:line="240" w:lineRule="auto"/>
        <w:jc w:val="center"/>
        <w:rPr>
          <w:rFonts w:ascii="Times New Roman" w:eastAsia="Times New Roman" w:hAnsi="Times New Roman" w:cs="Times New Roman"/>
          <w:b/>
          <w:sz w:val="24"/>
          <w:szCs w:val="24"/>
          <w:lang w:eastAsia="ru-RU"/>
        </w:rPr>
      </w:pPr>
      <w:r w:rsidRPr="009D320C">
        <w:rPr>
          <w:rFonts w:ascii="Times New Roman" w:eastAsia="Times New Roman" w:hAnsi="Times New Roman" w:cs="Times New Roman"/>
          <w:b/>
          <w:sz w:val="24"/>
          <w:szCs w:val="24"/>
          <w:lang w:eastAsia="ru-RU"/>
        </w:rPr>
        <w:t>ПОСТАНОВЛЕНИЕ</w:t>
      </w:r>
    </w:p>
    <w:p w:rsidR="009D320C" w:rsidRPr="009D320C" w:rsidRDefault="009D320C" w:rsidP="009D320C">
      <w:pPr>
        <w:tabs>
          <w:tab w:val="left" w:pos="1172"/>
        </w:tabs>
        <w:spacing w:after="0" w:line="240" w:lineRule="auto"/>
        <w:jc w:val="center"/>
        <w:rPr>
          <w:rFonts w:ascii="Times New Roman" w:eastAsia="Times New Roman" w:hAnsi="Times New Roman" w:cs="Times New Roman"/>
          <w:b/>
          <w:sz w:val="24"/>
          <w:szCs w:val="24"/>
          <w:lang w:eastAsia="ru-RU"/>
        </w:rPr>
      </w:pPr>
    </w:p>
    <w:p w:rsidR="009D320C" w:rsidRPr="009D320C" w:rsidRDefault="009D320C" w:rsidP="009D320C">
      <w:pPr>
        <w:tabs>
          <w:tab w:val="left" w:pos="1172"/>
        </w:tabs>
        <w:spacing w:after="0" w:line="240" w:lineRule="auto"/>
        <w:rPr>
          <w:rFonts w:ascii="Times New Roman" w:eastAsia="Times New Roman" w:hAnsi="Times New Roman" w:cs="Times New Roman"/>
          <w:sz w:val="24"/>
          <w:szCs w:val="24"/>
          <w:lang w:eastAsia="ru-RU"/>
        </w:rPr>
      </w:pPr>
    </w:p>
    <w:p w:rsidR="009D320C" w:rsidRPr="009D320C" w:rsidRDefault="009D320C" w:rsidP="009D320C">
      <w:pPr>
        <w:tabs>
          <w:tab w:val="left" w:pos="1172"/>
        </w:tabs>
        <w:spacing w:after="0" w:line="240" w:lineRule="auto"/>
        <w:rPr>
          <w:rFonts w:ascii="Times New Roman" w:eastAsia="Times New Roman" w:hAnsi="Times New Roman" w:cs="Times New Roman"/>
          <w:sz w:val="24"/>
          <w:szCs w:val="24"/>
          <w:lang w:eastAsia="ru-RU"/>
        </w:rPr>
      </w:pPr>
      <w:proofErr w:type="gramStart"/>
      <w:r w:rsidRPr="009D320C">
        <w:rPr>
          <w:rFonts w:ascii="Times New Roman" w:eastAsia="Times New Roman" w:hAnsi="Times New Roman" w:cs="Times New Roman"/>
          <w:sz w:val="24"/>
          <w:szCs w:val="24"/>
          <w:lang w:eastAsia="ru-RU"/>
        </w:rPr>
        <w:t>от  «</w:t>
      </w:r>
      <w:proofErr w:type="gramEnd"/>
      <w:r w:rsidRPr="009D320C">
        <w:rPr>
          <w:rFonts w:ascii="Times New Roman" w:eastAsia="Times New Roman" w:hAnsi="Times New Roman" w:cs="Times New Roman"/>
          <w:sz w:val="24"/>
          <w:szCs w:val="24"/>
          <w:lang w:eastAsia="ru-RU"/>
        </w:rPr>
        <w:t>21»  декабря  2015 г. № 94</w:t>
      </w:r>
    </w:p>
    <w:p w:rsidR="009D320C" w:rsidRPr="009D320C" w:rsidRDefault="009D320C" w:rsidP="009D320C">
      <w:pPr>
        <w:tabs>
          <w:tab w:val="left" w:pos="1172"/>
        </w:tabs>
        <w:spacing w:after="0" w:line="240" w:lineRule="auto"/>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            с. </w:t>
      </w:r>
      <w:proofErr w:type="spellStart"/>
      <w:r w:rsidRPr="009D320C">
        <w:rPr>
          <w:rFonts w:ascii="Times New Roman" w:eastAsia="Times New Roman" w:hAnsi="Times New Roman" w:cs="Times New Roman"/>
          <w:sz w:val="24"/>
          <w:szCs w:val="24"/>
          <w:lang w:eastAsia="ru-RU"/>
        </w:rPr>
        <w:t>Лебединка</w:t>
      </w:r>
      <w:proofErr w:type="spellEnd"/>
    </w:p>
    <w:p w:rsidR="009D320C" w:rsidRPr="009D320C" w:rsidRDefault="009D320C" w:rsidP="009D320C">
      <w:pPr>
        <w:spacing w:after="0" w:line="240" w:lineRule="auto"/>
        <w:rPr>
          <w:rFonts w:ascii="Times New Roman" w:eastAsia="Times New Roman" w:hAnsi="Times New Roman" w:cs="Times New Roman"/>
          <w:sz w:val="24"/>
          <w:szCs w:val="24"/>
          <w:lang w:eastAsia="ru-RU"/>
        </w:rPr>
      </w:pPr>
    </w:p>
    <w:p w:rsidR="009D320C" w:rsidRPr="009D320C" w:rsidRDefault="009D320C" w:rsidP="009D320C">
      <w:pPr>
        <w:autoSpaceDE w:val="0"/>
        <w:autoSpaceDN w:val="0"/>
        <w:adjustRightInd w:val="0"/>
        <w:spacing w:after="0" w:line="240" w:lineRule="auto"/>
        <w:ind w:right="-1"/>
        <w:jc w:val="center"/>
        <w:rPr>
          <w:rFonts w:ascii="Times New Roman" w:eastAsia="Times New Roman" w:hAnsi="Times New Roman" w:cs="Times New Roman"/>
          <w:b/>
          <w:bCs/>
          <w:sz w:val="32"/>
          <w:szCs w:val="32"/>
          <w:lang w:eastAsia="ru-RU"/>
        </w:rPr>
      </w:pPr>
      <w:r w:rsidRPr="009D320C">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«Выдача архивных документов (архивных справок, выписок и копий)»</w:t>
      </w:r>
    </w:p>
    <w:p w:rsidR="009D320C" w:rsidRPr="009D320C" w:rsidRDefault="009D320C" w:rsidP="009D320C">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p>
    <w:p w:rsidR="009D320C" w:rsidRPr="009D320C" w:rsidRDefault="009D320C" w:rsidP="009D320C">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9D320C">
        <w:rPr>
          <w:rFonts w:ascii="Times New Roman" w:eastAsia="Times New Roman" w:hAnsi="Times New Roman" w:cs="Times New Roman"/>
          <w:b/>
          <w:bCs/>
          <w:sz w:val="24"/>
          <w:szCs w:val="24"/>
          <w:lang w:eastAsia="ru-RU"/>
        </w:rPr>
        <w:t>(в редакции постановления от 16.02.2016 № 5)</w:t>
      </w:r>
    </w:p>
    <w:p w:rsidR="009D320C" w:rsidRPr="009D320C" w:rsidRDefault="009D320C" w:rsidP="009D320C">
      <w:pPr>
        <w:spacing w:after="0" w:line="240" w:lineRule="auto"/>
        <w:ind w:firstLine="567"/>
        <w:rPr>
          <w:rFonts w:ascii="Times New Roman" w:eastAsia="Times New Roman" w:hAnsi="Times New Roman" w:cs="Times New Roman"/>
          <w:sz w:val="24"/>
          <w:szCs w:val="24"/>
          <w:lang w:eastAsia="ru-RU"/>
        </w:rPr>
      </w:pPr>
    </w:p>
    <w:p w:rsidR="009D320C" w:rsidRPr="009D320C" w:rsidRDefault="009D320C" w:rsidP="009D320C">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9D320C">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w:t>
      </w:r>
      <w:proofErr w:type="gramStart"/>
      <w:r w:rsidRPr="009D320C">
        <w:rPr>
          <w:rFonts w:ascii="Times New Roman" w:eastAsia="Times New Roman" w:hAnsi="Times New Roman" w:cs="Times New Roman"/>
          <w:bCs/>
          <w:sz w:val="26"/>
          <w:szCs w:val="26"/>
          <w:lang w:eastAsia="ar-SA"/>
        </w:rPr>
        <w:t>»,  от</w:t>
      </w:r>
      <w:proofErr w:type="gramEnd"/>
      <w:r w:rsidRPr="009D320C">
        <w:rPr>
          <w:rFonts w:ascii="Times New Roman" w:eastAsia="Times New Roman" w:hAnsi="Times New Roman" w:cs="Times New Roman"/>
          <w:bCs/>
          <w:sz w:val="26"/>
          <w:szCs w:val="26"/>
          <w:lang w:eastAsia="ar-SA"/>
        </w:rPr>
        <w:t xml:space="preserve">  27.07.2010 № 210 – ФЗ  «Об  организации  предоставления государственных и муниципальных услуг», Уставом Первомайского сельского  поселения,  администрация  Первомайского сельского поселения </w:t>
      </w:r>
      <w:r w:rsidRPr="009D320C">
        <w:rPr>
          <w:rFonts w:ascii="Times New Roman" w:eastAsia="Times New Roman" w:hAnsi="Times New Roman" w:cs="Times New Roman"/>
          <w:b/>
          <w:bCs/>
          <w:sz w:val="26"/>
          <w:szCs w:val="26"/>
          <w:lang w:eastAsia="ar-SA"/>
        </w:rPr>
        <w:t>постановляет:</w:t>
      </w:r>
    </w:p>
    <w:p w:rsidR="009D320C" w:rsidRPr="009D320C" w:rsidRDefault="009D320C" w:rsidP="009D320C">
      <w:pPr>
        <w:numPr>
          <w:ilvl w:val="0"/>
          <w:numId w:val="1"/>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9D320C">
        <w:rPr>
          <w:rFonts w:ascii="Times New Roman" w:eastAsia="Times New Roman" w:hAnsi="Times New Roman" w:cs="Times New Roman"/>
          <w:sz w:val="24"/>
          <w:szCs w:val="24"/>
          <w:lang w:eastAsia="ar-SA"/>
        </w:rPr>
        <w:t xml:space="preserve">Утвердить административный регламент по предоставлению муниципальной услуги «Выдача архивных </w:t>
      </w:r>
      <w:proofErr w:type="gramStart"/>
      <w:r w:rsidRPr="009D320C">
        <w:rPr>
          <w:rFonts w:ascii="Times New Roman" w:eastAsia="Times New Roman" w:hAnsi="Times New Roman" w:cs="Times New Roman"/>
          <w:sz w:val="24"/>
          <w:szCs w:val="24"/>
          <w:lang w:eastAsia="ar-SA"/>
        </w:rPr>
        <w:t>документов  (</w:t>
      </w:r>
      <w:proofErr w:type="gramEnd"/>
      <w:r w:rsidRPr="009D320C">
        <w:rPr>
          <w:rFonts w:ascii="Times New Roman" w:eastAsia="Times New Roman" w:hAnsi="Times New Roman" w:cs="Times New Roman"/>
          <w:sz w:val="24"/>
          <w:szCs w:val="24"/>
          <w:lang w:eastAsia="ar-SA"/>
        </w:rPr>
        <w:t>архивных справок, выписок и копий)» согласно приложению.</w:t>
      </w:r>
    </w:p>
    <w:p w:rsidR="009D320C" w:rsidRPr="009D320C" w:rsidRDefault="009D320C" w:rsidP="009D320C">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9D320C">
        <w:rPr>
          <w:rFonts w:ascii="Times New Roman" w:eastAsia="Times New Roman" w:hAnsi="Times New Roman" w:cs="Times New Roman"/>
          <w:bCs/>
          <w:sz w:val="24"/>
          <w:szCs w:val="24"/>
          <w:lang w:eastAsia="ru-RU"/>
        </w:rPr>
        <w:t xml:space="preserve">2. Признать утратившим силу постановление администрации Первомайского сельского поселения </w:t>
      </w:r>
      <w:proofErr w:type="spellStart"/>
      <w:r w:rsidRPr="009D320C">
        <w:rPr>
          <w:rFonts w:ascii="Times New Roman" w:eastAsia="Times New Roman" w:hAnsi="Times New Roman" w:cs="Times New Roman"/>
          <w:bCs/>
          <w:sz w:val="24"/>
          <w:szCs w:val="24"/>
          <w:lang w:eastAsia="ru-RU"/>
        </w:rPr>
        <w:t>Богучарского</w:t>
      </w:r>
      <w:proofErr w:type="spellEnd"/>
      <w:r w:rsidRPr="009D320C">
        <w:rPr>
          <w:rFonts w:ascii="Times New Roman" w:eastAsia="Times New Roman" w:hAnsi="Times New Roman" w:cs="Times New Roman"/>
          <w:bCs/>
          <w:sz w:val="24"/>
          <w:szCs w:val="24"/>
          <w:lang w:eastAsia="ru-RU"/>
        </w:rPr>
        <w:t xml:space="preserve"> муниципального района Воронежской области от 15.09.2015 № 56 «Об утверждении административного регламента по предоставлению муниципальной услуги «Выдача архивных документов (архивных справок, выписок и копий)».</w:t>
      </w:r>
      <w:r w:rsidRPr="009D320C">
        <w:rPr>
          <w:rFonts w:ascii="Times New Roman" w:eastAsia="Times New Roman" w:hAnsi="Times New Roman" w:cs="Times New Roman"/>
          <w:b/>
          <w:bCs/>
          <w:sz w:val="24"/>
          <w:szCs w:val="24"/>
          <w:lang w:eastAsia="ru-RU"/>
        </w:rPr>
        <w:t xml:space="preserve"> </w:t>
      </w:r>
    </w:p>
    <w:p w:rsidR="009D320C" w:rsidRPr="009D320C" w:rsidRDefault="009D320C" w:rsidP="009D320C">
      <w:pPr>
        <w:tabs>
          <w:tab w:val="left" w:pos="900"/>
        </w:tabs>
        <w:spacing w:after="0" w:line="240" w:lineRule="auto"/>
        <w:ind w:firstLine="567"/>
        <w:contextualSpacing/>
        <w:jc w:val="both"/>
        <w:rPr>
          <w:rFonts w:ascii="Times New Roman" w:eastAsia="Calibri" w:hAnsi="Times New Roman" w:cs="Times New Roman"/>
          <w:sz w:val="24"/>
          <w:szCs w:val="24"/>
        </w:rPr>
      </w:pPr>
      <w:r w:rsidRPr="009D320C">
        <w:rPr>
          <w:rFonts w:ascii="Times New Roman" w:eastAsia="Calibri" w:hAnsi="Times New Roman" w:cs="Times New Roman"/>
          <w:sz w:val="24"/>
          <w:szCs w:val="24"/>
        </w:rPr>
        <w:t>3.  Контроль за исполнением настоящего постановления оставляю за собой.</w:t>
      </w:r>
    </w:p>
    <w:p w:rsidR="009D320C" w:rsidRPr="009D320C" w:rsidRDefault="009D320C" w:rsidP="009D320C">
      <w:pPr>
        <w:widowControl w:val="0"/>
        <w:adjustRightInd w:val="0"/>
        <w:spacing w:after="0" w:line="240" w:lineRule="auto"/>
        <w:rPr>
          <w:rFonts w:ascii="Times New Roman" w:eastAsia="Times New Roman" w:hAnsi="Times New Roman" w:cs="Times New Roman"/>
          <w:sz w:val="24"/>
          <w:szCs w:val="24"/>
          <w:lang w:eastAsia="ru-RU"/>
        </w:rPr>
      </w:pPr>
    </w:p>
    <w:p w:rsidR="009D320C" w:rsidRPr="009D320C" w:rsidRDefault="009D320C" w:rsidP="009D320C">
      <w:pPr>
        <w:widowControl w:val="0"/>
        <w:adjustRightInd w:val="0"/>
        <w:spacing w:after="0" w:line="240" w:lineRule="auto"/>
        <w:rPr>
          <w:rFonts w:ascii="Times New Roman" w:eastAsia="Times New Roman" w:hAnsi="Times New Roman" w:cs="Times New Roman"/>
          <w:b/>
          <w:bCs/>
          <w:sz w:val="24"/>
          <w:szCs w:val="24"/>
          <w:lang w:eastAsia="ru-RU"/>
        </w:rPr>
      </w:pPr>
      <w:r w:rsidRPr="009D320C">
        <w:rPr>
          <w:rFonts w:ascii="Times New Roman" w:eastAsia="Times New Roman" w:hAnsi="Times New Roman" w:cs="Times New Roman"/>
          <w:sz w:val="24"/>
          <w:szCs w:val="24"/>
          <w:lang w:eastAsia="ru-RU"/>
        </w:rPr>
        <w:t xml:space="preserve">Глава Первомайского сельского поселения                                                        В.В. </w:t>
      </w:r>
      <w:proofErr w:type="spellStart"/>
      <w:r w:rsidRPr="009D320C">
        <w:rPr>
          <w:rFonts w:ascii="Times New Roman" w:eastAsia="Times New Roman" w:hAnsi="Times New Roman" w:cs="Times New Roman"/>
          <w:sz w:val="24"/>
          <w:szCs w:val="24"/>
          <w:lang w:eastAsia="ru-RU"/>
        </w:rPr>
        <w:t>Войтиков</w:t>
      </w:r>
      <w:proofErr w:type="spellEnd"/>
    </w:p>
    <w:p w:rsidR="009D320C" w:rsidRPr="009D320C" w:rsidRDefault="009D320C" w:rsidP="009D320C">
      <w:pPr>
        <w:spacing w:after="0" w:line="240" w:lineRule="auto"/>
        <w:ind w:firstLine="709"/>
        <w:jc w:val="right"/>
        <w:rPr>
          <w:rFonts w:ascii="Times New Roman" w:eastAsia="Times New Roman" w:hAnsi="Times New Roman" w:cs="Times New Roman"/>
          <w:sz w:val="24"/>
          <w:szCs w:val="24"/>
          <w:lang w:eastAsia="ru-RU"/>
        </w:rPr>
      </w:pPr>
    </w:p>
    <w:p w:rsidR="009D320C" w:rsidRPr="009D320C" w:rsidRDefault="009D320C" w:rsidP="009D320C">
      <w:pPr>
        <w:spacing w:after="0" w:line="240" w:lineRule="auto"/>
        <w:ind w:firstLine="709"/>
        <w:jc w:val="right"/>
        <w:rPr>
          <w:rFonts w:ascii="Times New Roman" w:eastAsia="Times New Roman" w:hAnsi="Times New Roman" w:cs="Times New Roman"/>
          <w:sz w:val="24"/>
          <w:szCs w:val="24"/>
          <w:lang w:eastAsia="ru-RU"/>
        </w:rPr>
      </w:pPr>
    </w:p>
    <w:p w:rsidR="009D320C" w:rsidRPr="009D320C" w:rsidRDefault="009D320C" w:rsidP="009D320C">
      <w:pPr>
        <w:spacing w:after="0" w:line="240" w:lineRule="auto"/>
        <w:ind w:firstLine="709"/>
        <w:jc w:val="right"/>
        <w:rPr>
          <w:rFonts w:ascii="Times New Roman" w:eastAsia="Times New Roman" w:hAnsi="Times New Roman" w:cs="Times New Roman"/>
          <w:sz w:val="24"/>
          <w:szCs w:val="24"/>
          <w:lang w:eastAsia="ru-RU"/>
        </w:rPr>
      </w:pPr>
    </w:p>
    <w:p w:rsidR="009D320C" w:rsidRDefault="009D32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D320C" w:rsidRPr="009D320C" w:rsidRDefault="009D320C" w:rsidP="009D320C">
      <w:pPr>
        <w:spacing w:after="0" w:line="240" w:lineRule="auto"/>
        <w:jc w:val="right"/>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lastRenderedPageBreak/>
        <w:t>Приложение</w:t>
      </w:r>
    </w:p>
    <w:p w:rsidR="009D320C" w:rsidRPr="009D320C" w:rsidRDefault="009D320C" w:rsidP="009D320C">
      <w:pPr>
        <w:spacing w:after="0" w:line="240" w:lineRule="auto"/>
        <w:jc w:val="right"/>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к постановлению администрации</w:t>
      </w:r>
    </w:p>
    <w:p w:rsidR="009D320C" w:rsidRPr="009D320C" w:rsidRDefault="009D320C" w:rsidP="009D320C">
      <w:pPr>
        <w:spacing w:after="0" w:line="240" w:lineRule="auto"/>
        <w:jc w:val="right"/>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Первомайского сельского поселения</w:t>
      </w:r>
    </w:p>
    <w:p w:rsidR="009D320C" w:rsidRPr="009D320C" w:rsidRDefault="009D320C" w:rsidP="009D320C">
      <w:pPr>
        <w:spacing w:after="0" w:line="240" w:lineRule="auto"/>
        <w:jc w:val="right"/>
        <w:rPr>
          <w:rFonts w:ascii="Times New Roman" w:eastAsia="Times New Roman" w:hAnsi="Times New Roman" w:cs="Times New Roman"/>
          <w:sz w:val="24"/>
          <w:szCs w:val="24"/>
          <w:lang w:eastAsia="ru-RU"/>
        </w:rPr>
      </w:pPr>
      <w:proofErr w:type="spellStart"/>
      <w:r w:rsidRPr="009D320C">
        <w:rPr>
          <w:rFonts w:ascii="Times New Roman" w:eastAsia="Times New Roman" w:hAnsi="Times New Roman" w:cs="Times New Roman"/>
          <w:sz w:val="24"/>
          <w:szCs w:val="24"/>
          <w:lang w:eastAsia="ru-RU"/>
        </w:rPr>
        <w:t>Богучарского</w:t>
      </w:r>
      <w:proofErr w:type="spellEnd"/>
      <w:r w:rsidRPr="009D320C">
        <w:rPr>
          <w:rFonts w:ascii="Times New Roman" w:eastAsia="Times New Roman" w:hAnsi="Times New Roman" w:cs="Times New Roman"/>
          <w:sz w:val="24"/>
          <w:szCs w:val="24"/>
          <w:lang w:eastAsia="ru-RU"/>
        </w:rPr>
        <w:t xml:space="preserve"> муниципального района</w:t>
      </w:r>
    </w:p>
    <w:p w:rsidR="009D320C" w:rsidRPr="009D320C" w:rsidRDefault="009D320C" w:rsidP="009D320C">
      <w:pPr>
        <w:spacing w:after="0" w:line="240" w:lineRule="auto"/>
        <w:jc w:val="right"/>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Воронежской области</w:t>
      </w:r>
    </w:p>
    <w:p w:rsidR="009D320C" w:rsidRPr="009D320C" w:rsidRDefault="009D320C" w:rsidP="009D320C">
      <w:pPr>
        <w:spacing w:after="0" w:line="240" w:lineRule="auto"/>
        <w:jc w:val="right"/>
        <w:rPr>
          <w:rFonts w:ascii="Times New Roman" w:eastAsia="Times New Roman" w:hAnsi="Times New Roman" w:cs="Times New Roman"/>
          <w:b/>
          <w:sz w:val="24"/>
          <w:szCs w:val="24"/>
          <w:lang w:eastAsia="ru-RU"/>
        </w:rPr>
      </w:pPr>
      <w:r w:rsidRPr="009D320C">
        <w:rPr>
          <w:rFonts w:ascii="Times New Roman" w:eastAsia="Times New Roman" w:hAnsi="Times New Roman" w:cs="Times New Roman"/>
          <w:sz w:val="24"/>
          <w:szCs w:val="24"/>
          <w:lang w:eastAsia="ru-RU"/>
        </w:rPr>
        <w:t xml:space="preserve">от 21.12.2015 </w:t>
      </w:r>
      <w:proofErr w:type="gramStart"/>
      <w:r w:rsidRPr="009D320C">
        <w:rPr>
          <w:rFonts w:ascii="Times New Roman" w:eastAsia="Times New Roman" w:hAnsi="Times New Roman" w:cs="Times New Roman"/>
          <w:sz w:val="24"/>
          <w:szCs w:val="24"/>
          <w:lang w:eastAsia="ru-RU"/>
        </w:rPr>
        <w:t>№  94</w:t>
      </w:r>
      <w:proofErr w:type="gramEnd"/>
    </w:p>
    <w:p w:rsidR="009D320C" w:rsidRPr="009D320C" w:rsidRDefault="009D320C" w:rsidP="009D320C">
      <w:pPr>
        <w:spacing w:after="0" w:line="240" w:lineRule="auto"/>
        <w:ind w:firstLine="709"/>
        <w:jc w:val="right"/>
        <w:rPr>
          <w:rFonts w:ascii="Times New Roman" w:eastAsia="Times New Roman" w:hAnsi="Times New Roman" w:cs="Times New Roman"/>
          <w:sz w:val="24"/>
          <w:szCs w:val="24"/>
          <w:lang w:eastAsia="ru-RU"/>
        </w:rPr>
      </w:pPr>
    </w:p>
    <w:p w:rsidR="009D320C" w:rsidRPr="009D320C" w:rsidRDefault="009D320C" w:rsidP="009D320C">
      <w:pPr>
        <w:spacing w:after="0" w:line="240" w:lineRule="auto"/>
        <w:jc w:val="center"/>
        <w:rPr>
          <w:rFonts w:ascii="Times New Roman" w:eastAsia="Times New Roman" w:hAnsi="Times New Roman" w:cs="Times New Roman"/>
          <w:b/>
          <w:sz w:val="24"/>
          <w:szCs w:val="24"/>
          <w:lang w:eastAsia="ru-RU"/>
        </w:rPr>
      </w:pPr>
      <w:r w:rsidRPr="009D320C">
        <w:rPr>
          <w:rFonts w:ascii="Times New Roman" w:eastAsia="Times New Roman" w:hAnsi="Times New Roman" w:cs="Times New Roman"/>
          <w:b/>
          <w:sz w:val="24"/>
          <w:szCs w:val="24"/>
          <w:lang w:eastAsia="ru-RU"/>
        </w:rPr>
        <w:t>Административный регламент</w:t>
      </w:r>
    </w:p>
    <w:p w:rsidR="009D320C" w:rsidRPr="009D320C" w:rsidRDefault="009D320C" w:rsidP="009D320C">
      <w:pPr>
        <w:spacing w:after="0" w:line="240" w:lineRule="auto"/>
        <w:jc w:val="center"/>
        <w:rPr>
          <w:rFonts w:ascii="Times New Roman" w:eastAsia="Times New Roman" w:hAnsi="Times New Roman" w:cs="Times New Roman"/>
          <w:b/>
          <w:sz w:val="24"/>
          <w:szCs w:val="24"/>
          <w:lang w:eastAsia="ru-RU"/>
        </w:rPr>
      </w:pPr>
      <w:r w:rsidRPr="009D320C">
        <w:rPr>
          <w:rFonts w:ascii="Times New Roman" w:eastAsia="Times New Roman" w:hAnsi="Times New Roman" w:cs="Times New Roman"/>
          <w:b/>
          <w:sz w:val="24"/>
          <w:szCs w:val="24"/>
          <w:lang w:eastAsia="ru-RU"/>
        </w:rPr>
        <w:t>по предоставлению муниципальной услуги «Выдача архивных документов (архивных справок, выписок и копий)</w:t>
      </w:r>
    </w:p>
    <w:p w:rsidR="009D320C" w:rsidRPr="009D320C" w:rsidRDefault="009D320C" w:rsidP="009D320C">
      <w:pPr>
        <w:spacing w:after="0" w:line="240" w:lineRule="auto"/>
        <w:jc w:val="center"/>
        <w:rPr>
          <w:rFonts w:ascii="Times New Roman" w:eastAsia="Times New Roman" w:hAnsi="Times New Roman" w:cs="Times New Roman"/>
          <w:sz w:val="24"/>
          <w:szCs w:val="24"/>
          <w:lang w:eastAsia="ru-RU"/>
        </w:rPr>
      </w:pPr>
    </w:p>
    <w:p w:rsidR="009D320C" w:rsidRPr="009D320C" w:rsidRDefault="009D320C" w:rsidP="009D320C">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9D320C">
        <w:rPr>
          <w:rFonts w:ascii="Times New Roman" w:eastAsia="Times New Roman" w:hAnsi="Times New Roman" w:cs="Times New Roman"/>
          <w:b/>
          <w:sz w:val="24"/>
          <w:szCs w:val="24"/>
          <w:lang w:eastAsia="ru-RU"/>
        </w:rPr>
        <w:t>Общие положения</w:t>
      </w:r>
    </w:p>
    <w:p w:rsidR="009D320C" w:rsidRPr="009D320C" w:rsidRDefault="009D320C" w:rsidP="009D320C">
      <w:pPr>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Предмет регулирования административного регламента</w:t>
      </w:r>
    </w:p>
    <w:p w:rsidR="009D320C" w:rsidRPr="009D320C" w:rsidRDefault="009D320C" w:rsidP="009D320C">
      <w:pPr>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«Выдача архивных документов (архивных справок, выписок и копий)» (далее – административный регламент) являются отношения, возникающие между заявителями, администрацией Первомайского сельского поселения и многофункциональными центрами предоставления государственных и муниципальных услуг (далее – МФЦ), при предоставлении из архивного отдела администрации Первомайского сельского поселения (далее – муниципальный архив) архивных документов (архивных справок, выписок и копий),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D320C" w:rsidRPr="009D320C" w:rsidRDefault="009D320C" w:rsidP="009D320C">
      <w:pPr>
        <w:numPr>
          <w:ilvl w:val="1"/>
          <w:numId w:val="2"/>
        </w:numPr>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 Описание заявителей</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Заявителями являются физические и юридические </w:t>
      </w:r>
      <w:proofErr w:type="gramStart"/>
      <w:r w:rsidRPr="009D320C">
        <w:rPr>
          <w:rFonts w:ascii="Times New Roman" w:eastAsia="Times New Roman" w:hAnsi="Times New Roman" w:cs="Times New Roman"/>
          <w:sz w:val="24"/>
          <w:szCs w:val="24"/>
          <w:lang w:eastAsia="ru-RU"/>
        </w:rPr>
        <w:t>лица,  заинтересованные</w:t>
      </w:r>
      <w:proofErr w:type="gramEnd"/>
      <w:r w:rsidRPr="009D320C">
        <w:rPr>
          <w:rFonts w:ascii="Times New Roman" w:eastAsia="Times New Roman" w:hAnsi="Times New Roman" w:cs="Times New Roman"/>
          <w:sz w:val="24"/>
          <w:szCs w:val="24"/>
          <w:lang w:eastAsia="ru-RU"/>
        </w:rPr>
        <w:t xml:space="preserve"> в получении сведений из муниципального архива Первомайского 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9D320C" w:rsidRPr="009D320C" w:rsidRDefault="009D320C" w:rsidP="009D320C">
      <w:pPr>
        <w:numPr>
          <w:ilvl w:val="1"/>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9D320C" w:rsidRPr="009D320C" w:rsidRDefault="009D320C" w:rsidP="009D320C">
      <w:pPr>
        <w:widowControl w:val="0"/>
        <w:numPr>
          <w:ilvl w:val="2"/>
          <w:numId w:val="2"/>
        </w:numPr>
        <w:suppressAutoHyphens/>
        <w:autoSpaceDE w:val="0"/>
        <w:spacing w:after="0" w:line="240" w:lineRule="auto"/>
        <w:ind w:left="0" w:firstLine="567"/>
        <w:jc w:val="both"/>
        <w:rPr>
          <w:rFonts w:ascii="Times New Roman" w:hAnsi="Times New Roman" w:cs="Times New Roman"/>
          <w:sz w:val="24"/>
          <w:szCs w:val="24"/>
          <w:lang w:eastAsia="ar-SA"/>
        </w:rPr>
      </w:pPr>
      <w:r w:rsidRPr="009D320C">
        <w:rPr>
          <w:rFonts w:ascii="Times New Roman" w:hAnsi="Times New Roman" w:cs="Times New Roman"/>
          <w:sz w:val="24"/>
          <w:szCs w:val="24"/>
          <w:lang w:eastAsia="ar-SA"/>
        </w:rPr>
        <w:t xml:space="preserve"> Орган, предоставляющий муниципальную услугу: администрация Первомайского сельского поселения (далее – администрация).</w:t>
      </w:r>
    </w:p>
    <w:p w:rsidR="009D320C" w:rsidRPr="009D320C" w:rsidRDefault="009D320C" w:rsidP="009D320C">
      <w:pPr>
        <w:widowControl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Администрация расположена по адресу: 396763 Воронежская область, </w:t>
      </w:r>
      <w:proofErr w:type="spellStart"/>
      <w:r w:rsidRPr="009D320C">
        <w:rPr>
          <w:rFonts w:ascii="Times New Roman" w:eastAsia="Times New Roman" w:hAnsi="Times New Roman" w:cs="Times New Roman"/>
          <w:sz w:val="24"/>
          <w:szCs w:val="24"/>
          <w:lang w:eastAsia="ru-RU"/>
        </w:rPr>
        <w:t>Богучарский</w:t>
      </w:r>
      <w:proofErr w:type="spellEnd"/>
      <w:r w:rsidRPr="009D320C">
        <w:rPr>
          <w:rFonts w:ascii="Times New Roman" w:eastAsia="Times New Roman" w:hAnsi="Times New Roman" w:cs="Times New Roman"/>
          <w:sz w:val="24"/>
          <w:szCs w:val="24"/>
          <w:lang w:eastAsia="ru-RU"/>
        </w:rPr>
        <w:t xml:space="preserve"> район, </w:t>
      </w:r>
      <w:proofErr w:type="spellStart"/>
      <w:r w:rsidRPr="009D320C">
        <w:rPr>
          <w:rFonts w:ascii="Times New Roman" w:eastAsia="Times New Roman" w:hAnsi="Times New Roman" w:cs="Times New Roman"/>
          <w:sz w:val="24"/>
          <w:szCs w:val="24"/>
          <w:lang w:eastAsia="ru-RU"/>
        </w:rPr>
        <w:t>с.Лебединка</w:t>
      </w:r>
      <w:proofErr w:type="spellEnd"/>
      <w:r w:rsidRPr="009D320C">
        <w:rPr>
          <w:rFonts w:ascii="Times New Roman" w:eastAsia="Times New Roman" w:hAnsi="Times New Roman" w:cs="Times New Roman"/>
          <w:sz w:val="24"/>
          <w:szCs w:val="24"/>
          <w:lang w:eastAsia="ru-RU"/>
        </w:rPr>
        <w:t>, ул.Первомайская,10.</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9D320C" w:rsidRPr="009D320C" w:rsidRDefault="009D320C" w:rsidP="009D320C">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Первомайского сельского поселения, МФЦ приводятся в приложении № 1 к настоящему Административному регламенту и размещаются:</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 на официальном сайте администрации в сети Интернет </w:t>
      </w:r>
      <w:r w:rsidRPr="009D320C">
        <w:rPr>
          <w:rFonts w:ascii="Times New Roman" w:eastAsia="Times New Roman" w:hAnsi="Times New Roman" w:cs="Times New Roman"/>
          <w:color w:val="000000"/>
          <w:sz w:val="24"/>
          <w:szCs w:val="24"/>
          <w:lang w:eastAsia="ru-RU"/>
        </w:rPr>
        <w:t>(</w:t>
      </w:r>
      <w:proofErr w:type="spellStart"/>
      <w:proofErr w:type="gramStart"/>
      <w:r w:rsidRPr="009D320C">
        <w:rPr>
          <w:rFonts w:ascii="Times New Roman" w:eastAsia="Times New Roman" w:hAnsi="Times New Roman" w:cs="Times New Roman"/>
          <w:sz w:val="24"/>
          <w:szCs w:val="24"/>
          <w:lang w:eastAsia="ru-RU"/>
        </w:rPr>
        <w:t>www</w:t>
      </w:r>
      <w:proofErr w:type="spellEnd"/>
      <w:r w:rsidRPr="009D320C">
        <w:rPr>
          <w:rFonts w:ascii="Times New Roman" w:eastAsia="Times New Roman" w:hAnsi="Times New Roman" w:cs="Times New Roman"/>
          <w:sz w:val="24"/>
          <w:szCs w:val="24"/>
          <w:lang w:eastAsia="ru-RU"/>
        </w:rPr>
        <w:t>.(</w:t>
      </w:r>
      <w:r w:rsidRPr="009D320C">
        <w:rPr>
          <w:rFonts w:ascii="Times New Roman" w:eastAsia="Times New Roman" w:hAnsi="Times New Roman" w:cs="Times New Roman"/>
          <w:sz w:val="24"/>
          <w:szCs w:val="24"/>
          <w:lang w:val="en-US" w:eastAsia="ru-RU"/>
        </w:rPr>
        <w:t>http</w:t>
      </w:r>
      <w:r w:rsidRPr="009D320C">
        <w:rPr>
          <w:rFonts w:ascii="Times New Roman" w:eastAsia="Times New Roman" w:hAnsi="Times New Roman" w:cs="Times New Roman"/>
          <w:sz w:val="24"/>
          <w:szCs w:val="24"/>
          <w:lang w:eastAsia="ru-RU"/>
        </w:rPr>
        <w:t>:\</w:t>
      </w:r>
      <w:proofErr w:type="gramEnd"/>
      <w:r w:rsidRPr="009D320C">
        <w:rPr>
          <w:rFonts w:ascii="Times New Roman" w:eastAsia="Times New Roman" w:hAnsi="Times New Roman" w:cs="Times New Roman"/>
          <w:sz w:val="24"/>
          <w:szCs w:val="24"/>
          <w:lang w:eastAsia="ru-RU"/>
        </w:rPr>
        <w:t xml:space="preserve">\ </w:t>
      </w:r>
      <w:proofErr w:type="spellStart"/>
      <w:r w:rsidRPr="009D320C">
        <w:rPr>
          <w:rFonts w:ascii="Times New Roman" w:eastAsia="Times New Roman" w:hAnsi="Times New Roman" w:cs="Times New Roman"/>
          <w:sz w:val="24"/>
          <w:szCs w:val="24"/>
          <w:lang w:val="en-US" w:eastAsia="ru-RU"/>
        </w:rPr>
        <w:t>pervomay</w:t>
      </w:r>
      <w:proofErr w:type="spellEnd"/>
      <w:r w:rsidRPr="009D320C">
        <w:rPr>
          <w:rFonts w:ascii="Times New Roman" w:eastAsia="Times New Roman" w:hAnsi="Times New Roman" w:cs="Times New Roman"/>
          <w:sz w:val="24"/>
          <w:szCs w:val="24"/>
          <w:lang w:eastAsia="ru-RU"/>
        </w:rPr>
        <w:t>-</w:t>
      </w:r>
      <w:proofErr w:type="spellStart"/>
      <w:r w:rsidRPr="009D320C">
        <w:rPr>
          <w:rFonts w:ascii="Times New Roman" w:eastAsia="Times New Roman" w:hAnsi="Times New Roman" w:cs="Times New Roman"/>
          <w:sz w:val="24"/>
          <w:szCs w:val="24"/>
          <w:lang w:val="en-US" w:eastAsia="ru-RU"/>
        </w:rPr>
        <w:t>bg</w:t>
      </w:r>
      <w:proofErr w:type="spellEnd"/>
      <w:r w:rsidRPr="009D320C">
        <w:rPr>
          <w:rFonts w:ascii="Times New Roman" w:eastAsia="Times New Roman" w:hAnsi="Times New Roman" w:cs="Times New Roman"/>
          <w:sz w:val="24"/>
          <w:szCs w:val="24"/>
          <w:lang w:eastAsia="ru-RU"/>
        </w:rPr>
        <w:t>.</w:t>
      </w:r>
      <w:proofErr w:type="spellStart"/>
      <w:r w:rsidRPr="009D320C">
        <w:rPr>
          <w:rFonts w:ascii="Times New Roman" w:eastAsia="Times New Roman" w:hAnsi="Times New Roman" w:cs="Times New Roman"/>
          <w:sz w:val="24"/>
          <w:szCs w:val="24"/>
          <w:lang w:val="en-US" w:eastAsia="ru-RU"/>
        </w:rPr>
        <w:t>ru</w:t>
      </w:r>
      <w:proofErr w:type="spellEnd"/>
      <w:r w:rsidRPr="009D320C">
        <w:rPr>
          <w:rFonts w:ascii="Times New Roman" w:eastAsia="Times New Roman" w:hAnsi="Times New Roman" w:cs="Times New Roman"/>
          <w:sz w:val="24"/>
          <w:szCs w:val="24"/>
          <w:lang w:eastAsia="ru-RU"/>
        </w:rPr>
        <w:t>)</w:t>
      </w:r>
      <w:r w:rsidRPr="009D320C">
        <w:rPr>
          <w:rFonts w:ascii="Times New Roman" w:eastAsia="Times New Roman" w:hAnsi="Times New Roman" w:cs="Times New Roman"/>
          <w:color w:val="000000"/>
          <w:sz w:val="24"/>
          <w:szCs w:val="24"/>
          <w:lang w:eastAsia="ru-RU"/>
        </w:rPr>
        <w:t>:</w:t>
      </w:r>
    </w:p>
    <w:p w:rsidR="009D320C" w:rsidRPr="009D320C" w:rsidRDefault="009D320C" w:rsidP="009D320C">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D320C" w:rsidRPr="009D320C" w:rsidRDefault="009D320C" w:rsidP="009D320C">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9D320C" w:rsidRPr="009D320C" w:rsidRDefault="009D320C" w:rsidP="009D320C">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на официальном сайте МФЦ (mfc.vrn.ru);</w:t>
      </w:r>
    </w:p>
    <w:p w:rsidR="009D320C" w:rsidRPr="009D320C" w:rsidRDefault="009D320C" w:rsidP="009D320C">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на информационном стенде в администрации;</w:t>
      </w:r>
    </w:p>
    <w:p w:rsidR="009D320C" w:rsidRPr="009D320C" w:rsidRDefault="009D320C" w:rsidP="009D320C">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на информационном стенде в МФЦ.</w:t>
      </w:r>
    </w:p>
    <w:p w:rsidR="009D320C" w:rsidRPr="009D320C" w:rsidRDefault="009D320C" w:rsidP="009D320C">
      <w:pPr>
        <w:widowControl w:val="0"/>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Способы получения информации о месте нахождения и графиках работы </w:t>
      </w:r>
      <w:r w:rsidRPr="009D320C">
        <w:rPr>
          <w:rFonts w:ascii="Times New Roman" w:eastAsia="Times New Roman" w:hAnsi="Times New Roman" w:cs="Times New Roman"/>
          <w:sz w:val="24"/>
          <w:szCs w:val="24"/>
          <w:lang w:eastAsia="ru-RU"/>
        </w:rPr>
        <w:lastRenderedPageBreak/>
        <w:t>администрации и организаций, обращение в которые необходимо для получения муниципальной услуги.</w:t>
      </w:r>
    </w:p>
    <w:p w:rsidR="009D320C" w:rsidRPr="009D320C" w:rsidRDefault="009D320C" w:rsidP="009D320C">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непосредственно в администрации,</w:t>
      </w:r>
    </w:p>
    <w:p w:rsidR="009D320C" w:rsidRPr="009D320C" w:rsidRDefault="009D320C" w:rsidP="009D320C">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непосредственно в МФЦ;</w:t>
      </w:r>
    </w:p>
    <w:p w:rsidR="009D320C" w:rsidRPr="009D320C" w:rsidRDefault="009D320C" w:rsidP="009D320C">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9D320C" w:rsidRPr="009D320C" w:rsidRDefault="009D320C" w:rsidP="009D320C">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D320C" w:rsidRPr="009D320C" w:rsidRDefault="009D320C" w:rsidP="009D320C">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текст настоящего Административного регламента;</w:t>
      </w:r>
    </w:p>
    <w:p w:rsidR="009D320C" w:rsidRPr="009D320C" w:rsidRDefault="009D320C" w:rsidP="009D320C">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9D320C" w:rsidRPr="009D320C" w:rsidRDefault="009D320C" w:rsidP="009D320C">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формы, образцы заявлений, иных документов.</w:t>
      </w:r>
    </w:p>
    <w:p w:rsidR="009D320C" w:rsidRPr="009D320C" w:rsidRDefault="009D320C" w:rsidP="009D320C">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D320C" w:rsidRPr="009D320C" w:rsidRDefault="009D320C" w:rsidP="009D320C">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о порядке предоставления муниципальной услуги;</w:t>
      </w:r>
    </w:p>
    <w:p w:rsidR="009D320C" w:rsidRPr="009D320C" w:rsidRDefault="009D320C" w:rsidP="009D320C">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о ходе предоставления муниципальной услуги;</w:t>
      </w:r>
    </w:p>
    <w:p w:rsidR="009D320C" w:rsidRPr="009D320C" w:rsidRDefault="009D320C" w:rsidP="009D320C">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об отказе в предоставлении муниципальной услуги.</w:t>
      </w:r>
    </w:p>
    <w:p w:rsidR="009D320C" w:rsidRPr="009D320C" w:rsidRDefault="009D320C" w:rsidP="009D320C">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9D320C" w:rsidRPr="009D320C" w:rsidRDefault="009D320C" w:rsidP="009D320C">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Продолжительность консультации по телефону не должна превышать 10 минут.</w:t>
      </w:r>
    </w:p>
    <w:p w:rsidR="009D320C" w:rsidRPr="009D320C" w:rsidRDefault="009D320C" w:rsidP="009D320C">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9D320C">
        <w:rPr>
          <w:rFonts w:ascii="Times New Roman" w:eastAsia="Times New Roman" w:hAnsi="Times New Roman" w:cs="Times New Roman"/>
          <w:b/>
          <w:sz w:val="24"/>
          <w:szCs w:val="24"/>
          <w:lang w:eastAsia="ru-RU"/>
        </w:rPr>
        <w:t>Стандарт предоставления муниципальной услуги</w:t>
      </w:r>
    </w:p>
    <w:p w:rsidR="009D320C" w:rsidRPr="009D320C" w:rsidRDefault="009D320C" w:rsidP="009D320C">
      <w:pPr>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Наименование муниципальной услуги – «Выдача архивных документов (архивных справок, выписок и копий)». </w:t>
      </w:r>
    </w:p>
    <w:p w:rsidR="009D320C" w:rsidRPr="009D320C" w:rsidRDefault="009D320C" w:rsidP="009D320C">
      <w:pPr>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9D320C" w:rsidRPr="009D320C" w:rsidRDefault="009D320C" w:rsidP="009D320C">
      <w:pPr>
        <w:numPr>
          <w:ilvl w:val="2"/>
          <w:numId w:val="2"/>
        </w:numPr>
        <w:spacing w:after="0" w:line="240" w:lineRule="auto"/>
        <w:ind w:left="0"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lastRenderedPageBreak/>
        <w:t>Орган, предоставляющий муниципальную услугу: администрация Первомайского сельского поселения.</w:t>
      </w:r>
    </w:p>
    <w:p w:rsidR="009D320C" w:rsidRPr="009D320C" w:rsidRDefault="009D320C" w:rsidP="009D320C">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постановлениями администрации Первомайского сельского поселения от 01.04. 2015 № 20 «Об утверждении перечней государственных </w:t>
      </w:r>
      <w:proofErr w:type="gramStart"/>
      <w:r w:rsidRPr="009D320C">
        <w:rPr>
          <w:rFonts w:ascii="Times New Roman" w:eastAsia="Times New Roman" w:hAnsi="Times New Roman" w:cs="Times New Roman"/>
          <w:sz w:val="24"/>
          <w:szCs w:val="24"/>
          <w:lang w:eastAsia="ru-RU"/>
        </w:rPr>
        <w:t>и  муниципальных</w:t>
      </w:r>
      <w:proofErr w:type="gramEnd"/>
      <w:r w:rsidRPr="009D320C">
        <w:rPr>
          <w:rFonts w:ascii="Times New Roman" w:eastAsia="Times New Roman" w:hAnsi="Times New Roman" w:cs="Times New Roman"/>
          <w:sz w:val="24"/>
          <w:szCs w:val="24"/>
          <w:lang w:eastAsia="ru-RU"/>
        </w:rPr>
        <w:t xml:space="preserve"> услуг, оказываемых администрацией Первомайского сельского поселения», от 09.11.2015 № 77 «О внесении изменений в постановление администрации Первомайского сельского поселения </w:t>
      </w:r>
      <w:proofErr w:type="spellStart"/>
      <w:r w:rsidRPr="009D320C">
        <w:rPr>
          <w:rFonts w:ascii="Times New Roman" w:eastAsia="Times New Roman" w:hAnsi="Times New Roman" w:cs="Times New Roman"/>
          <w:sz w:val="24"/>
          <w:szCs w:val="24"/>
          <w:lang w:eastAsia="ru-RU"/>
        </w:rPr>
        <w:t>Богучарского</w:t>
      </w:r>
      <w:proofErr w:type="spellEnd"/>
      <w:r w:rsidRPr="009D320C">
        <w:rPr>
          <w:rFonts w:ascii="Times New Roman" w:eastAsia="Times New Roman" w:hAnsi="Times New Roman" w:cs="Times New Roman"/>
          <w:sz w:val="24"/>
          <w:szCs w:val="24"/>
          <w:lang w:eastAsia="ru-RU"/>
        </w:rPr>
        <w:t xml:space="preserve"> муниципального района Воронежской области от 01.04.2015 № 20 «Об утверждении перечней государственных и  муниципальных услуг, оказываемых администрацией Первомайского сельского поселения».</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1) предоставление заявителю архивного документа из муниципального архива в виде архивной справки, выписки или копии;</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2) направление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рекомендации пользователю путей поиска запрашиваемых документов;</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3) уведомление об отказе в исполнении запроса (исполнении муниципальной услуги). </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2.4.Срок предоставления муниципальной услуги.</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2.4.1. Срок предоставления муниципальной услуги - 20 рабочих дней с момента регистрации поступившего заявления в муниципальный архив. </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В 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главы Первомайского </w:t>
      </w:r>
      <w:proofErr w:type="gramStart"/>
      <w:r w:rsidRPr="009D320C">
        <w:rPr>
          <w:rFonts w:ascii="Times New Roman" w:eastAsia="Times New Roman" w:hAnsi="Times New Roman" w:cs="Times New Roman"/>
          <w:sz w:val="24"/>
          <w:szCs w:val="24"/>
          <w:lang w:eastAsia="ru-RU"/>
        </w:rPr>
        <w:t>сельского  поселения</w:t>
      </w:r>
      <w:proofErr w:type="gramEnd"/>
      <w:r w:rsidRPr="009D320C">
        <w:rPr>
          <w:rFonts w:ascii="Times New Roman" w:eastAsia="Times New Roman" w:hAnsi="Times New Roman" w:cs="Times New Roman"/>
          <w:sz w:val="24"/>
          <w:szCs w:val="24"/>
          <w:lang w:eastAsia="ru-RU"/>
        </w:rPr>
        <w:t xml:space="preserve"> на 30 календарных дней с обязательным уведомлением об этом заявителя.</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2.4.2. Запросы, не относящиеся к составу хранящихся в архивном отделе документов (непрофильные запросы), при наличии в муниципальном архиве сведений о местонахождении документов в течение 5 рабочих дней с момента их регистрации направляются по принадлежности в соответствующую организацию с уведомлением заявителя о переадресации запроса либо заявителю дается рекомендация о путях поиска архивного документа.</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Срок регистрации заявления - в течение одного рабочего дня. При поступлении заявления в электронной форме в выходные (праздничные) дни регистрация производится на следующий рабочий день.</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D320C" w:rsidRPr="009D320C" w:rsidRDefault="009D320C" w:rsidP="009D320C">
      <w:pPr>
        <w:numPr>
          <w:ilvl w:val="1"/>
          <w:numId w:val="5"/>
        </w:numPr>
        <w:spacing w:after="0" w:line="240" w:lineRule="auto"/>
        <w:ind w:left="0"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Правовые основы для предоставления муниципальной услуги.</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Предоставление муниципальной услуги по выдаче архивных </w:t>
      </w:r>
      <w:proofErr w:type="gramStart"/>
      <w:r w:rsidRPr="009D320C">
        <w:rPr>
          <w:rFonts w:ascii="Times New Roman" w:eastAsia="Times New Roman" w:hAnsi="Times New Roman" w:cs="Times New Roman"/>
          <w:sz w:val="24"/>
          <w:szCs w:val="24"/>
          <w:lang w:eastAsia="ru-RU"/>
        </w:rPr>
        <w:t>документов  (</w:t>
      </w:r>
      <w:proofErr w:type="gramEnd"/>
      <w:r w:rsidRPr="009D320C">
        <w:rPr>
          <w:rFonts w:ascii="Times New Roman" w:eastAsia="Times New Roman" w:hAnsi="Times New Roman" w:cs="Times New Roman"/>
          <w:sz w:val="24"/>
          <w:szCs w:val="24"/>
          <w:lang w:eastAsia="ru-RU"/>
        </w:rPr>
        <w:t>архивных справок, выписок и копий) осуществляется в соответствии с:</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Конституцией Российской Федерации («Собрание законодательства РФ», 26.01.2009, № 4, ст. 445; «Российская газета», 25.12.1993, «Парламентская газета», 23-29.01.2009 № 4);</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lastRenderedPageBreak/>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Законом Российской Федерации от 21.07.1993 № 5485-1 «О государственной тайне» («Собрание законодательства РФ», 13.10.1997, № 41, стр. 8220-8235</w:t>
      </w:r>
      <w:proofErr w:type="gramStart"/>
      <w:r w:rsidRPr="009D320C">
        <w:rPr>
          <w:rFonts w:ascii="Times New Roman" w:eastAsia="Times New Roman" w:hAnsi="Times New Roman" w:cs="Times New Roman"/>
          <w:sz w:val="24"/>
          <w:szCs w:val="24"/>
          <w:lang w:eastAsia="ru-RU"/>
        </w:rPr>
        <w:t>,»Российская</w:t>
      </w:r>
      <w:proofErr w:type="gramEnd"/>
      <w:r w:rsidRPr="009D320C">
        <w:rPr>
          <w:rFonts w:ascii="Times New Roman" w:eastAsia="Times New Roman" w:hAnsi="Times New Roman" w:cs="Times New Roman"/>
          <w:sz w:val="24"/>
          <w:szCs w:val="24"/>
          <w:lang w:eastAsia="ru-RU"/>
        </w:rPr>
        <w:t xml:space="preserve"> газета», 21.09.1993, № 182, «Российские вести», 30.09.1993, №189);</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Федеральным законом от 22.10.2004 № 125-ФЗ «Об архивном деле в Российской Федерации» («Парламентская газета», № 201, 27.10.2004, «Российская газета», № 237, 27.10.2004, «Собрание законодательства РФ», 25.10.2004, № 43, ст. 4169);</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Федеральным законом от 27.07.2006 № 149-ФЗ «Об информации, информационных технологиях и о защите информации» («Российская газета», 29.07.2006, № 165, «Собрание законодательства РФ», 31.07.2006, № 31 (1 ч.), ст. 3448, «Парламентская газета», 03.08.2006, № 126-127);</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 Федеральным законом от 27.07.2006 № 152-ФЗ «О персональных данных» («Российская газета», 29.07.2006, № 165, «Собрание законодательства РФ», 31.07.2006, № 31 (1 ч.), ст. 3451, «Парламентская газета», 03.08.2006 № 126-127); </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Указом Президента Российской Федерации от 31.12.1993 № 2334 «О дополнительных гарантиях прав граждан на информацию» («Российская газета», 10.01.1994 № 4, «Собрание актов Президента и Правительства РФ», 10.01.1994, № 2, ст. 74);</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Законом Воронежской области от 30.03.2009 № 12-ОЗ «О регулировании отдельных отношений в сфере архивного дела на территории Воронежской области» («Молодой коммунар», 02.04.2009, № 33, «Собрание законодательства Воронежской области», 26.05.2009, № 3, ст. 72).</w:t>
      </w:r>
    </w:p>
    <w:p w:rsidR="009D320C" w:rsidRPr="009D320C" w:rsidRDefault="009D320C" w:rsidP="009D320C">
      <w:pPr>
        <w:numPr>
          <w:ilvl w:val="1"/>
          <w:numId w:val="6"/>
        </w:numPr>
        <w:tabs>
          <w:tab w:val="num" w:pos="792"/>
        </w:tabs>
        <w:spacing w:after="0" w:line="240" w:lineRule="auto"/>
        <w:ind w:left="0"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Муниципальная услуга предоставляется на основании заявления о выдаче архивного документа, поступившего в администрацию или в МФЦ.</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В заявлении должны быть указаны: </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1) фамилия, имя, отчество (при наличии) заявителя, сведения о почтовом адресе заявителя - физического лица либо наименование, ОГРН,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 или уведомление о переадресации запроса в другую организацию;</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2) суть запроса, хронология запрашиваемой информации (существо запроса (сведения, которые необходимо получить заявителю или документ, копия которого необходима заявителю)). </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3) подпись и дата.</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Бланк заявления приводится в приложении № 2,3 к настоящему Административному регламенту.</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К заявлению прилагаются:</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lastRenderedPageBreak/>
        <w:t>а) физическими лицами - копии документов, удостоверяющих личность заявителя;</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б) юридическими лицами - копии документов, подтверждающих полномочия физического лица на осуществление действий от имени заявителя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Заявитель по своему усмотрению вправе приложить к заявлению иные документы и материалы или их копии.</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В запросе о стаже работы заявителя, заработной плате дополнительно указываются: название, ведомственная подчиненность организации, время работы, должность, занимаемая заявителем. Заявитель вправе приложить к заявлению документы и (или) иные материалы, подтверждающие сведения, указанные им в заявлении. </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Заявление должно быть подписано заявителем или его уполномоченным представителем.</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Заявление на бумажном носителе представляется:</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посредством почтового отправления;</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В электронной форме заявление, прилагаемые документы, материалы и их копии представляются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посредством обращения в многофункциональный центр предоставления государственных и муниципальных услуг (далее - многофункциональный центр) (при наличии соглашений, заключенных между многофункциональным центром и органом, предоставляющим муниципальную услугу).</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перечень таких документов отсутствует. </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Запрещается требовать от заявителя:</w:t>
      </w:r>
    </w:p>
    <w:p w:rsidR="009D320C" w:rsidRPr="009D320C" w:rsidRDefault="009D320C" w:rsidP="009D320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D320C">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Первомайского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9D320C" w:rsidRPr="009D320C" w:rsidRDefault="009D320C" w:rsidP="009D320C">
      <w:pPr>
        <w:numPr>
          <w:ilvl w:val="1"/>
          <w:numId w:val="7"/>
        </w:numPr>
        <w:tabs>
          <w:tab w:val="clear" w:pos="795"/>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 Исчерпывающий перечень оснований для отказа в приеме документов, </w:t>
      </w:r>
      <w:proofErr w:type="gramStart"/>
      <w:r w:rsidRPr="009D320C">
        <w:rPr>
          <w:rFonts w:ascii="Times New Roman" w:eastAsia="Times New Roman" w:hAnsi="Times New Roman" w:cs="Times New Roman"/>
          <w:sz w:val="24"/>
          <w:szCs w:val="24"/>
          <w:lang w:eastAsia="ru-RU"/>
        </w:rPr>
        <w:t>необходимых  для</w:t>
      </w:r>
      <w:proofErr w:type="gramEnd"/>
      <w:r w:rsidRPr="009D320C">
        <w:rPr>
          <w:rFonts w:ascii="Times New Roman" w:eastAsia="Times New Roman" w:hAnsi="Times New Roman" w:cs="Times New Roman"/>
          <w:sz w:val="24"/>
          <w:szCs w:val="24"/>
          <w:lang w:eastAsia="ru-RU"/>
        </w:rPr>
        <w:t xml:space="preserve"> предоставления муниципальной услуги.</w:t>
      </w:r>
    </w:p>
    <w:p w:rsidR="009D320C" w:rsidRPr="009D320C" w:rsidRDefault="009D320C" w:rsidP="009D320C">
      <w:pPr>
        <w:tabs>
          <w:tab w:val="num" w:pos="792"/>
        </w:tabs>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1) лицо, подающее документы, не относится к числу заявителей в соответствии с подпунктами 1),3) пункта 2.6.1. настоящего регламента;</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2) к заявлению не приложены документы, указанные в </w:t>
      </w:r>
      <w:proofErr w:type="gramStart"/>
      <w:r w:rsidRPr="009D320C">
        <w:rPr>
          <w:rFonts w:ascii="Times New Roman" w:eastAsia="Times New Roman" w:hAnsi="Times New Roman" w:cs="Times New Roman"/>
          <w:sz w:val="24"/>
          <w:szCs w:val="24"/>
          <w:lang w:eastAsia="ru-RU"/>
        </w:rPr>
        <w:t>подпунктах</w:t>
      </w:r>
      <w:proofErr w:type="gramEnd"/>
      <w:r w:rsidRPr="009D320C">
        <w:rPr>
          <w:rFonts w:ascii="Times New Roman" w:eastAsia="Times New Roman" w:hAnsi="Times New Roman" w:cs="Times New Roman"/>
          <w:sz w:val="24"/>
          <w:szCs w:val="24"/>
          <w:lang w:eastAsia="ru-RU"/>
        </w:rPr>
        <w:t xml:space="preserve"> а) и б) пункта 2.6.1. настоящего регламента; </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3)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В случае устранения нарушений, указанных в пункте 2.7. заявитель вправе обратиться повторно за предоставлением государственной услуги.</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2.7.1. Исчерпывающий перечень оснований для приостановления сроков предоставления муниципальной услуги. </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Основания для приостановления сроков предоставления муниципальной услуги отсутствуют. </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2.7.2. Исчерпывающий перечень оснований для отказа в предоставлении муниципальной услуги. </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 отсутствие документов в муниципальном архиве по запрашиваемой тематике; </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 отсутствие у заявителя, </w:t>
      </w:r>
      <w:proofErr w:type="spellStart"/>
      <w:r w:rsidRPr="009D320C">
        <w:rPr>
          <w:rFonts w:ascii="Times New Roman" w:eastAsia="Times New Roman" w:hAnsi="Times New Roman" w:cs="Times New Roman"/>
          <w:sz w:val="24"/>
          <w:szCs w:val="24"/>
          <w:lang w:eastAsia="ru-RU"/>
        </w:rPr>
        <w:t>истребующего</w:t>
      </w:r>
      <w:proofErr w:type="spellEnd"/>
      <w:r w:rsidRPr="009D320C">
        <w:rPr>
          <w:rFonts w:ascii="Times New Roman" w:eastAsia="Times New Roman" w:hAnsi="Times New Roman" w:cs="Times New Roman"/>
          <w:sz w:val="24"/>
          <w:szCs w:val="24"/>
          <w:lang w:eastAsia="ru-RU"/>
        </w:rPr>
        <w:t xml:space="preserve"> сведения, содержащие персональные данные о третьих лицах, документов, подтверждающих его полномочия на получение указанных сведений;</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неудовлетворительное физическое состояние документов, не имеющих копии в фонде пользования;</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в запросе не указана суть обращения и отсутствуют необходимые сведения для его исполнения;</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поступившее заявление о прекращении исполнения услуги.</w:t>
      </w:r>
    </w:p>
    <w:p w:rsidR="009D320C" w:rsidRPr="009D320C" w:rsidRDefault="009D320C" w:rsidP="009D320C">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9D320C" w:rsidRPr="009D320C" w:rsidRDefault="009D320C" w:rsidP="009D320C">
      <w:pPr>
        <w:tabs>
          <w:tab w:val="num" w:pos="792"/>
        </w:tabs>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9D320C" w:rsidRPr="009D320C" w:rsidRDefault="009D320C" w:rsidP="009D320C">
      <w:pPr>
        <w:tabs>
          <w:tab w:val="num" w:pos="792"/>
        </w:tabs>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2.10. Срок регистрации запроса заявителя о предоставлении муниципальной услуги.</w:t>
      </w:r>
    </w:p>
    <w:p w:rsidR="009D320C" w:rsidRPr="009D320C" w:rsidRDefault="009D320C" w:rsidP="009D320C">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w:t>
      </w:r>
      <w:r w:rsidRPr="009D320C">
        <w:rPr>
          <w:rFonts w:ascii="Times New Roman" w:eastAsia="Times New Roman" w:hAnsi="Times New Roman" w:cs="Times New Roman"/>
          <w:sz w:val="24"/>
          <w:szCs w:val="24"/>
          <w:lang w:eastAsia="ru-RU"/>
        </w:rPr>
        <w:lastRenderedPageBreak/>
        <w:t>поступлении заявления в электронной форме в выходные (праздничные) дни его регистрация производится на следующий рабочий день.</w:t>
      </w:r>
    </w:p>
    <w:p w:rsidR="009D320C" w:rsidRPr="009D320C" w:rsidRDefault="009D320C" w:rsidP="009D320C">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9D320C" w:rsidRPr="009D320C" w:rsidRDefault="009D320C" w:rsidP="009D320C">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У входа в каждое помещение размещается табличка с наименованием помещения (зал ожидания, приема/выдачи документов и т.д.). </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2.11.4. Места информирования, предназначенные для ознакомления заявителей с информационными материалами, оборудуются:</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стульями и столами для оформления документов.</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образцы оформления документов.</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D320C" w:rsidRPr="009D320C" w:rsidRDefault="009D320C" w:rsidP="009D320C">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2.11.6. Требования к обеспечению условий доступности муниципальных услуг для инвалидов.</w:t>
      </w:r>
    </w:p>
    <w:p w:rsidR="009D320C" w:rsidRPr="009D320C" w:rsidRDefault="009D320C" w:rsidP="009D320C">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lastRenderedPageBreak/>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D320C" w:rsidRPr="009D320C" w:rsidRDefault="009D320C" w:rsidP="009D320C">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D320C" w:rsidRPr="009D320C" w:rsidRDefault="009D320C" w:rsidP="009D320C">
      <w:pPr>
        <w:tabs>
          <w:tab w:val="num" w:pos="0"/>
        </w:tabs>
        <w:adjustRightInd w:val="0"/>
        <w:spacing w:after="0" w:line="240" w:lineRule="auto"/>
        <w:ind w:firstLine="567"/>
        <w:jc w:val="both"/>
        <w:rPr>
          <w:rFonts w:ascii="Times New Roman" w:eastAsia="Times New Roman" w:hAnsi="Times New Roman" w:cs="Times New Roman"/>
          <w:b/>
          <w:sz w:val="24"/>
          <w:szCs w:val="24"/>
          <w:lang w:eastAsia="ru-RU"/>
        </w:rPr>
      </w:pPr>
      <w:r w:rsidRPr="009D320C">
        <w:rPr>
          <w:rFonts w:ascii="Times New Roman" w:eastAsia="Times New Roman" w:hAnsi="Times New Roman" w:cs="Times New Roman"/>
          <w:b/>
          <w:sz w:val="24"/>
          <w:szCs w:val="24"/>
          <w:lang w:eastAsia="ru-RU"/>
        </w:rPr>
        <w:t>(</w:t>
      </w:r>
      <w:proofErr w:type="spellStart"/>
      <w:r w:rsidRPr="009D320C">
        <w:rPr>
          <w:rFonts w:ascii="Times New Roman" w:eastAsia="Times New Roman" w:hAnsi="Times New Roman" w:cs="Times New Roman"/>
          <w:b/>
          <w:sz w:val="24"/>
          <w:szCs w:val="24"/>
          <w:lang w:eastAsia="ru-RU"/>
        </w:rPr>
        <w:t>пп</w:t>
      </w:r>
      <w:proofErr w:type="spellEnd"/>
      <w:r w:rsidRPr="009D320C">
        <w:rPr>
          <w:rFonts w:ascii="Times New Roman" w:eastAsia="Times New Roman" w:hAnsi="Times New Roman" w:cs="Times New Roman"/>
          <w:b/>
          <w:sz w:val="24"/>
          <w:szCs w:val="24"/>
          <w:lang w:eastAsia="ru-RU"/>
        </w:rPr>
        <w:t>. 2.11.6. введен пост. от 16.02.2016 № 5)</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2.12. Показатели доступности и качества муниципальной услуги.</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2.12.1. Показателями доступности муниципальной услуги являются:</w:t>
      </w:r>
    </w:p>
    <w:p w:rsidR="009D320C" w:rsidRPr="009D320C" w:rsidRDefault="009D320C" w:rsidP="009D320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D320C">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9D320C">
        <w:rPr>
          <w:rFonts w:ascii="Times New Roman" w:hAnsi="Times New Roman" w:cs="Times New Roman"/>
          <w:sz w:val="24"/>
          <w:szCs w:val="24"/>
          <w:lang w:eastAsia="ar-SA"/>
        </w:rPr>
        <w:t>органа</w:t>
      </w:r>
      <w:proofErr w:type="gramEnd"/>
      <w:r w:rsidRPr="009D320C">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D320C" w:rsidRPr="009D320C" w:rsidRDefault="009D320C" w:rsidP="009D320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D320C">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9D320C" w:rsidRPr="009D320C" w:rsidRDefault="009D320C" w:rsidP="009D320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D320C">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D320C" w:rsidRPr="009D320C" w:rsidRDefault="009D320C" w:rsidP="009D320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D320C">
        <w:rPr>
          <w:rFonts w:ascii="Times New Roman" w:hAnsi="Times New Roman" w:cs="Times New Roman"/>
          <w:sz w:val="24"/>
          <w:szCs w:val="24"/>
          <w:lang w:eastAsia="ar-SA"/>
        </w:rPr>
        <w:t xml:space="preserve">- соблюдение графика работы </w:t>
      </w:r>
      <w:proofErr w:type="gramStart"/>
      <w:r w:rsidRPr="009D320C">
        <w:rPr>
          <w:rFonts w:ascii="Times New Roman" w:hAnsi="Times New Roman" w:cs="Times New Roman"/>
          <w:sz w:val="24"/>
          <w:szCs w:val="24"/>
          <w:lang w:eastAsia="ar-SA"/>
        </w:rPr>
        <w:t>органа</w:t>
      </w:r>
      <w:proofErr w:type="gramEnd"/>
      <w:r w:rsidRPr="009D320C">
        <w:rPr>
          <w:rFonts w:ascii="Times New Roman" w:hAnsi="Times New Roman" w:cs="Times New Roman"/>
          <w:sz w:val="24"/>
          <w:szCs w:val="24"/>
          <w:lang w:eastAsia="ar-SA"/>
        </w:rPr>
        <w:t xml:space="preserve"> предоставляющего услугу;</w:t>
      </w:r>
    </w:p>
    <w:p w:rsidR="009D320C" w:rsidRPr="009D320C" w:rsidRDefault="009D320C" w:rsidP="009D320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D320C">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D320C" w:rsidRPr="009D320C" w:rsidRDefault="009D320C" w:rsidP="009D320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D320C">
        <w:rPr>
          <w:rFonts w:ascii="Times New Roman" w:hAnsi="Times New Roman" w:cs="Times New Roman"/>
          <w:sz w:val="24"/>
          <w:szCs w:val="24"/>
          <w:lang w:eastAsia="ar-SA"/>
        </w:rPr>
        <w:t>- возможность получения муниципальной услуги в МФЦ;</w:t>
      </w:r>
    </w:p>
    <w:p w:rsidR="009D320C" w:rsidRPr="009D320C" w:rsidRDefault="009D320C" w:rsidP="009D320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D320C">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D320C" w:rsidRPr="009D320C" w:rsidRDefault="009D320C" w:rsidP="009D320C">
      <w:pPr>
        <w:spacing w:after="0" w:line="240" w:lineRule="auto"/>
        <w:ind w:firstLine="567"/>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ar-SA"/>
        </w:rPr>
        <w:t xml:space="preserve">2.12.2. </w:t>
      </w:r>
      <w:r w:rsidRPr="009D320C">
        <w:rPr>
          <w:rFonts w:ascii="Times New Roman" w:eastAsia="Times New Roman" w:hAnsi="Times New Roman" w:cs="Times New Roman"/>
          <w:sz w:val="24"/>
          <w:szCs w:val="24"/>
          <w:lang w:eastAsia="ru-RU"/>
        </w:rPr>
        <w:t>Показателями качества муниципальной услуги являются:</w:t>
      </w:r>
    </w:p>
    <w:p w:rsidR="009D320C" w:rsidRPr="009D320C" w:rsidRDefault="009D320C" w:rsidP="009D320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D320C">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9D320C" w:rsidRPr="009D320C" w:rsidRDefault="009D320C" w:rsidP="009D320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D320C">
        <w:rPr>
          <w:rFonts w:ascii="Times New Roman" w:hAnsi="Times New Roman" w:cs="Times New Roman"/>
          <w:sz w:val="24"/>
          <w:szCs w:val="24"/>
          <w:lang w:eastAsia="ar-SA"/>
        </w:rPr>
        <w:t>- соблюдение сроков предоставления муниципальной услуги;</w:t>
      </w:r>
    </w:p>
    <w:p w:rsidR="009D320C" w:rsidRPr="009D320C" w:rsidRDefault="009D320C" w:rsidP="009D320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D320C">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D320C" w:rsidRPr="009D320C" w:rsidRDefault="009D320C" w:rsidP="009D320C">
      <w:pPr>
        <w:tabs>
          <w:tab w:val="num" w:pos="1155"/>
          <w:tab w:val="num" w:pos="1590"/>
        </w:tabs>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2.13.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9D320C" w:rsidRPr="009D320C" w:rsidRDefault="009D320C" w:rsidP="009D320C">
      <w:pPr>
        <w:tabs>
          <w:tab w:val="num" w:pos="1155"/>
          <w:tab w:val="num" w:pos="1590"/>
        </w:tabs>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2.13.1. Прием заявителей (прием и выдача документов) осуществляется уполномоченными должностными лицами МФЦ.</w:t>
      </w:r>
    </w:p>
    <w:p w:rsidR="009D320C" w:rsidRPr="009D320C" w:rsidRDefault="009D320C" w:rsidP="009D320C">
      <w:pPr>
        <w:tabs>
          <w:tab w:val="num" w:pos="1155"/>
          <w:tab w:val="num" w:pos="1590"/>
        </w:tabs>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2.13.2. Прием заявителей уполномоченными лицами осуществляется в соответствии с графиком (режимом) работы МФЦ.</w:t>
      </w:r>
    </w:p>
    <w:p w:rsidR="009D320C" w:rsidRPr="009D320C" w:rsidRDefault="009D320C" w:rsidP="009D320C">
      <w:pPr>
        <w:tabs>
          <w:tab w:val="num" w:pos="1155"/>
          <w:tab w:val="num" w:pos="1590"/>
        </w:tabs>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proofErr w:type="gramStart"/>
      <w:r w:rsidRPr="009D320C">
        <w:rPr>
          <w:rFonts w:ascii="Times New Roman" w:eastAsia="Times New Roman" w:hAnsi="Times New Roman" w:cs="Times New Roman"/>
          <w:sz w:val="24"/>
          <w:szCs w:val="24"/>
          <w:lang w:eastAsia="ru-RU"/>
        </w:rPr>
        <w:t>www</w:t>
      </w:r>
      <w:proofErr w:type="spellEnd"/>
      <w:r w:rsidRPr="009D320C">
        <w:rPr>
          <w:rFonts w:ascii="Times New Roman" w:eastAsia="Times New Roman" w:hAnsi="Times New Roman" w:cs="Times New Roman"/>
          <w:sz w:val="24"/>
          <w:szCs w:val="24"/>
          <w:lang w:eastAsia="ru-RU"/>
        </w:rPr>
        <w:t>.(</w:t>
      </w:r>
      <w:proofErr w:type="gramEnd"/>
      <w:r w:rsidRPr="009D320C">
        <w:rPr>
          <w:rFonts w:ascii="Times New Roman" w:eastAsia="Times New Roman" w:hAnsi="Times New Roman" w:cs="Times New Roman"/>
          <w:sz w:val="24"/>
          <w:szCs w:val="24"/>
          <w:lang w:eastAsia="ru-RU"/>
        </w:rPr>
        <w:t xml:space="preserve"> </w:t>
      </w:r>
      <w:r w:rsidRPr="009D320C">
        <w:rPr>
          <w:rFonts w:ascii="Times New Roman" w:eastAsia="Times New Roman" w:hAnsi="Times New Roman" w:cs="Times New Roman"/>
          <w:sz w:val="24"/>
          <w:szCs w:val="24"/>
          <w:lang w:val="en-US" w:eastAsia="ru-RU"/>
        </w:rPr>
        <w:t>http</w:t>
      </w:r>
      <w:r w:rsidRPr="009D320C">
        <w:rPr>
          <w:rFonts w:ascii="Times New Roman" w:eastAsia="Times New Roman" w:hAnsi="Times New Roman" w:cs="Times New Roman"/>
          <w:sz w:val="24"/>
          <w:szCs w:val="24"/>
          <w:lang w:eastAsia="ru-RU"/>
        </w:rPr>
        <w:t xml:space="preserve">:\\ </w:t>
      </w:r>
      <w:proofErr w:type="spellStart"/>
      <w:r w:rsidRPr="009D320C">
        <w:rPr>
          <w:rFonts w:ascii="Times New Roman" w:eastAsia="Times New Roman" w:hAnsi="Times New Roman" w:cs="Times New Roman"/>
          <w:sz w:val="24"/>
          <w:szCs w:val="24"/>
          <w:lang w:val="en-US" w:eastAsia="ru-RU"/>
        </w:rPr>
        <w:t>pervomay</w:t>
      </w:r>
      <w:proofErr w:type="spellEnd"/>
      <w:r w:rsidRPr="009D320C">
        <w:rPr>
          <w:rFonts w:ascii="Times New Roman" w:eastAsia="Times New Roman" w:hAnsi="Times New Roman" w:cs="Times New Roman"/>
          <w:sz w:val="24"/>
          <w:szCs w:val="24"/>
          <w:lang w:eastAsia="ru-RU"/>
        </w:rPr>
        <w:t>-</w:t>
      </w:r>
      <w:proofErr w:type="spellStart"/>
      <w:r w:rsidRPr="009D320C">
        <w:rPr>
          <w:rFonts w:ascii="Times New Roman" w:eastAsia="Times New Roman" w:hAnsi="Times New Roman" w:cs="Times New Roman"/>
          <w:sz w:val="24"/>
          <w:szCs w:val="24"/>
          <w:lang w:val="en-US" w:eastAsia="ru-RU"/>
        </w:rPr>
        <w:t>bg</w:t>
      </w:r>
      <w:proofErr w:type="spellEnd"/>
      <w:r w:rsidRPr="009D320C">
        <w:rPr>
          <w:rFonts w:ascii="Times New Roman" w:eastAsia="Times New Roman" w:hAnsi="Times New Roman" w:cs="Times New Roman"/>
          <w:sz w:val="24"/>
          <w:szCs w:val="24"/>
          <w:lang w:eastAsia="ru-RU"/>
        </w:rPr>
        <w:t>.</w:t>
      </w:r>
      <w:proofErr w:type="spellStart"/>
      <w:r w:rsidRPr="009D320C">
        <w:rPr>
          <w:rFonts w:ascii="Times New Roman" w:eastAsia="Times New Roman" w:hAnsi="Times New Roman" w:cs="Times New Roman"/>
          <w:sz w:val="24"/>
          <w:szCs w:val="24"/>
          <w:lang w:val="en-US" w:eastAsia="ru-RU"/>
        </w:rPr>
        <w:t>ru</w:t>
      </w:r>
      <w:proofErr w:type="spellEnd"/>
      <w:r w:rsidRPr="009D320C">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9D320C">
        <w:rPr>
          <w:rFonts w:ascii="Times New Roman" w:eastAsia="Times New Roman" w:hAnsi="Times New Roman" w:cs="Times New Roman"/>
          <w:sz w:val="24"/>
          <w:szCs w:val="24"/>
          <w:lang w:val="en-US" w:eastAsia="ru-RU"/>
        </w:rPr>
        <w:t>www</w:t>
      </w:r>
      <w:r w:rsidRPr="009D320C">
        <w:rPr>
          <w:rFonts w:ascii="Times New Roman" w:eastAsia="Times New Roman" w:hAnsi="Times New Roman" w:cs="Times New Roman"/>
          <w:sz w:val="24"/>
          <w:szCs w:val="24"/>
          <w:lang w:eastAsia="ru-RU"/>
        </w:rPr>
        <w:t>.pgu.govvr№.ru).</w:t>
      </w:r>
    </w:p>
    <w:p w:rsidR="009D320C" w:rsidRPr="009D320C" w:rsidRDefault="009D320C" w:rsidP="009D320C">
      <w:pPr>
        <w:tabs>
          <w:tab w:val="num" w:pos="1155"/>
          <w:tab w:val="num" w:pos="1590"/>
        </w:tabs>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D320C" w:rsidRPr="009D320C" w:rsidRDefault="009D320C" w:rsidP="009D320C">
      <w:pPr>
        <w:spacing w:after="0" w:line="240" w:lineRule="auto"/>
        <w:jc w:val="center"/>
        <w:rPr>
          <w:rFonts w:ascii="Times New Roman" w:eastAsia="Times New Roman" w:hAnsi="Times New Roman" w:cs="Times New Roman"/>
          <w:b/>
          <w:sz w:val="24"/>
          <w:szCs w:val="24"/>
          <w:lang w:eastAsia="ru-RU"/>
        </w:rPr>
      </w:pPr>
      <w:r w:rsidRPr="009D320C">
        <w:rPr>
          <w:rFonts w:ascii="Times New Roman" w:eastAsia="Times New Roman" w:hAnsi="Times New Roman" w:cs="Times New Roman"/>
          <w:b/>
          <w:sz w:val="24"/>
          <w:szCs w:val="24"/>
          <w:lang w:eastAsia="ru-RU"/>
        </w:rPr>
        <w:lastRenderedPageBreak/>
        <w:t xml:space="preserve">3. </w:t>
      </w:r>
      <w:r w:rsidRPr="009D320C">
        <w:rPr>
          <w:rFonts w:ascii="Times New Roman" w:eastAsia="Times New Roman" w:hAnsi="Times New Roman" w:cs="Times New Roman"/>
          <w:b/>
          <w:sz w:val="24"/>
          <w:szCs w:val="24"/>
          <w:lang w:val="en-US" w:eastAsia="ru-RU"/>
        </w:rPr>
        <w:t>C</w:t>
      </w:r>
      <w:proofErr w:type="spellStart"/>
      <w:r w:rsidRPr="009D320C">
        <w:rPr>
          <w:rFonts w:ascii="Times New Roman" w:eastAsia="Times New Roman" w:hAnsi="Times New Roman" w:cs="Times New Roman"/>
          <w:b/>
          <w:sz w:val="24"/>
          <w:szCs w:val="24"/>
          <w:lang w:eastAsia="ru-RU"/>
        </w:rPr>
        <w:t>остав</w:t>
      </w:r>
      <w:proofErr w:type="spellEnd"/>
      <w:r w:rsidRPr="009D320C">
        <w:rPr>
          <w:rFonts w:ascii="Times New Roman" w:eastAsia="Times New Roman" w:hAnsi="Times New Roman" w:cs="Times New Roman"/>
          <w:b/>
          <w:sz w:val="24"/>
          <w:szCs w:val="24"/>
          <w:lang w:eastAsia="ru-RU"/>
        </w:rPr>
        <w:t xml:space="preserve">, последовательность и сроки выполнения административных </w:t>
      </w:r>
    </w:p>
    <w:p w:rsidR="009D320C" w:rsidRPr="009D320C" w:rsidRDefault="009D320C" w:rsidP="009D320C">
      <w:pPr>
        <w:spacing w:after="0" w:line="240" w:lineRule="auto"/>
        <w:jc w:val="center"/>
        <w:rPr>
          <w:rFonts w:ascii="Times New Roman" w:eastAsia="Times New Roman" w:hAnsi="Times New Roman" w:cs="Times New Roman"/>
          <w:b/>
          <w:sz w:val="24"/>
          <w:szCs w:val="24"/>
          <w:lang w:eastAsia="ru-RU"/>
        </w:rPr>
      </w:pPr>
      <w:r w:rsidRPr="009D320C">
        <w:rPr>
          <w:rFonts w:ascii="Times New Roman" w:eastAsia="Times New Roman" w:hAnsi="Times New Roman" w:cs="Times New Roman"/>
          <w:b/>
          <w:sz w:val="24"/>
          <w:szCs w:val="24"/>
          <w:lang w:eastAsia="ru-RU"/>
        </w:rPr>
        <w:t>процедур, требования к порядку их выполнения</w:t>
      </w:r>
    </w:p>
    <w:p w:rsidR="009D320C" w:rsidRPr="009D320C" w:rsidRDefault="009D320C" w:rsidP="009D320C">
      <w:pPr>
        <w:numPr>
          <w:ilvl w:val="1"/>
          <w:numId w:val="8"/>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Исчерпывающий перечень административных процедур.</w:t>
      </w:r>
    </w:p>
    <w:p w:rsidR="009D320C" w:rsidRPr="009D320C" w:rsidRDefault="009D320C" w:rsidP="009D320C">
      <w:pPr>
        <w:numPr>
          <w:ilvl w:val="2"/>
          <w:numId w:val="8"/>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1) получение и регистрация заявления о выдаче архивного документа из муниципального архива;</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2) рассмотрение и исполнение запроса (запросов), содержащихся в заявлении;</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3)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9D320C" w:rsidRPr="009D320C" w:rsidRDefault="009D320C" w:rsidP="009D320C">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 регистрирует заявление. </w:t>
      </w:r>
    </w:p>
    <w:p w:rsidR="009D320C" w:rsidRPr="009D320C" w:rsidRDefault="009D320C" w:rsidP="009D320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D320C">
        <w:rPr>
          <w:rFonts w:ascii="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3.2.5. Результатом административной процедуры </w:t>
      </w:r>
      <w:proofErr w:type="gramStart"/>
      <w:r w:rsidRPr="009D320C">
        <w:rPr>
          <w:rFonts w:ascii="Times New Roman" w:eastAsia="Times New Roman" w:hAnsi="Times New Roman" w:cs="Times New Roman"/>
          <w:sz w:val="24"/>
          <w:szCs w:val="24"/>
          <w:lang w:eastAsia="ru-RU"/>
        </w:rPr>
        <w:t>является  регистрация</w:t>
      </w:r>
      <w:proofErr w:type="gramEnd"/>
      <w:r w:rsidRPr="009D320C">
        <w:rPr>
          <w:rFonts w:ascii="Times New Roman" w:eastAsia="Times New Roman" w:hAnsi="Times New Roman" w:cs="Times New Roman"/>
          <w:sz w:val="24"/>
          <w:szCs w:val="24"/>
          <w:lang w:eastAsia="ru-RU"/>
        </w:rPr>
        <w:t xml:space="preserve"> и передача заявления и прилагаемых документов, указанных в пунктах 2.6.1., 2.6.2. настоящего Регламента должностному лицу, ответственному за предоставление муниципальной услуги либо отказ в приеме заявления.</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3.2.7. Максимальный срок исполнения административной процедуры - в течение 1-го рабочего дня.</w:t>
      </w:r>
    </w:p>
    <w:p w:rsidR="009D320C" w:rsidRPr="009D320C" w:rsidRDefault="009D320C" w:rsidP="009D320C">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3.3. Рассмотрение заявления и исполнение запроса. </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получение запроса должностным лицом, ответственным за предоставление муниципальной услуги. </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3.3.1. Рассмотрение заявления и исполнение запроса заключается в подготовке на основе анализа его тематики архивной справки, копии архивного документа, архивной выписки, уведомления о пересылке запроса в другие организации по принадлежности либо уведомления о невозможности исполнения запроса и подготовка рекомендаций о путях поиска запрашиваемых документов.</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3.3.2. Должностное лицо, ответственное за предоставление муниципальной услуги, при анализе тематики заявления определяет:</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lastRenderedPageBreak/>
        <w:t>1) степень полноты информации, содержащейся в запросе и необходимой для его исполнения;</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2) наличие или отсутствие в муниципальном архиве архивных документов или информации, необходимых для исполнения запроса;</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3) место возможного хранения архивных документов, необходимых для исполнения запроса;</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 </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3.3.4. По итогам анализа тематики должностное лицо, ответственное за предоставление муниципальной услуги: </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1) в случае наличия в муниципальном архиве архивных документов или информации, необходимых для исполнения запроса, исходя из содержания запроса оформляет один или несколько из перечисленных документов:</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архивную справку;</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копию архивного документа;</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архивную выписку;</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заявителю о пересылке запроса в другую организацию по принадлежности;</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3) при наличии оснований, предусмотренных пунктом 2.7.2. настоящего Регламента, заявителю дается письменный ответ об отказе в выдаче архивного документа (в предоставлении муниципальной услуги).</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3.3.5. Архивные справки, копии архивных документов, архивные выписки, уведомления о пересылке запроса в другие организации по принадлежности, уведомления о невозможности исполнения запроса и рекомендации о путях поиска запрашиваемых документов составляются должностным лицом, ответственным за предоставление муниципальной услуги, на бланке администрации Первомайского сельского поселения передаются главе Первомайского сельского </w:t>
      </w:r>
      <w:proofErr w:type="gramStart"/>
      <w:r w:rsidRPr="009D320C">
        <w:rPr>
          <w:rFonts w:ascii="Times New Roman" w:eastAsia="Times New Roman" w:hAnsi="Times New Roman" w:cs="Times New Roman"/>
          <w:sz w:val="24"/>
          <w:szCs w:val="24"/>
          <w:lang w:eastAsia="ru-RU"/>
        </w:rPr>
        <w:t>поселения</w:t>
      </w:r>
      <w:r w:rsidRPr="009D320C">
        <w:rPr>
          <w:rFonts w:ascii="Times New Roman" w:eastAsia="Times New Roman" w:hAnsi="Times New Roman" w:cs="Times New Roman"/>
          <w:b/>
          <w:i/>
          <w:sz w:val="24"/>
          <w:szCs w:val="24"/>
          <w:lang w:eastAsia="ru-RU"/>
        </w:rPr>
        <w:t xml:space="preserve"> </w:t>
      </w:r>
      <w:r w:rsidRPr="009D320C">
        <w:rPr>
          <w:rFonts w:ascii="Times New Roman" w:eastAsia="Times New Roman" w:hAnsi="Times New Roman" w:cs="Times New Roman"/>
          <w:sz w:val="24"/>
          <w:szCs w:val="24"/>
          <w:lang w:eastAsia="ru-RU"/>
        </w:rPr>
        <w:t xml:space="preserve"> для</w:t>
      </w:r>
      <w:proofErr w:type="gramEnd"/>
      <w:r w:rsidRPr="009D320C">
        <w:rPr>
          <w:rFonts w:ascii="Times New Roman" w:eastAsia="Times New Roman" w:hAnsi="Times New Roman" w:cs="Times New Roman"/>
          <w:sz w:val="24"/>
          <w:szCs w:val="24"/>
          <w:lang w:eastAsia="ru-RU"/>
        </w:rPr>
        <w:t xml:space="preserve"> подписания.</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3.3.6. Глава Первомайского сельского поселения проверяет законность, обоснованность и полноту предоставления муниципальной услуги, подписывает представленные документы и передает их должностному лицу, ответственному за предоставление муниципальной услуги, для регистрации и направления или выдачи заявителю.</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3.3.7. Максимальный срок исполнения административной процедуры не должен превышать 15 календарных дней с даты получения заявления должностным лицом, ответственным за предоставление муниципальной услуги. </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В случае необходимости продления срока рассмотрения заявления </w:t>
      </w:r>
      <w:proofErr w:type="gramStart"/>
      <w:r w:rsidRPr="009D320C">
        <w:rPr>
          <w:rFonts w:ascii="Times New Roman" w:eastAsia="Times New Roman" w:hAnsi="Times New Roman" w:cs="Times New Roman"/>
          <w:sz w:val="24"/>
          <w:szCs w:val="24"/>
          <w:lang w:eastAsia="ru-RU"/>
        </w:rPr>
        <w:t>и  исполнения</w:t>
      </w:r>
      <w:proofErr w:type="gramEnd"/>
      <w:r w:rsidRPr="009D320C">
        <w:rPr>
          <w:rFonts w:ascii="Times New Roman" w:eastAsia="Times New Roman" w:hAnsi="Times New Roman" w:cs="Times New Roman"/>
          <w:sz w:val="24"/>
          <w:szCs w:val="24"/>
          <w:lang w:eastAsia="ru-RU"/>
        </w:rPr>
        <w:t xml:space="preserve"> запроса должностное лицо, ответственное за предоставление муниципальной услуги, не менее чем за 3 дня до истечения срока составляет на имя главы Первомайского сельского поселения служебную записку, в которой отражает суть проведенной работы, указывает причины необходимости продления срока рассмотрения заявления и исполнения запроса и испрашивает разрешение его продления на определенный срок (или до конкретной даты).</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О продлении срока исполнения запроса заявитель уведомляется письменно либо в форме электронного документа.</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3.4.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lastRenderedPageBreak/>
        <w:t>3.4.1. Основанием для начала административной процедуры является получение должностным лицом, ответственным за предоставление муниципальной услуги, документов, подписанных главой Первомайского сельского поселения</w:t>
      </w:r>
      <w:r w:rsidRPr="009D320C">
        <w:rPr>
          <w:rFonts w:ascii="Times New Roman" w:eastAsia="Times New Roman" w:hAnsi="Times New Roman" w:cs="Times New Roman"/>
          <w:b/>
          <w:i/>
          <w:sz w:val="24"/>
          <w:szCs w:val="24"/>
          <w:lang w:eastAsia="ru-RU"/>
        </w:rPr>
        <w:t>.</w:t>
      </w:r>
      <w:r w:rsidRPr="009D320C">
        <w:rPr>
          <w:rFonts w:ascii="Times New Roman" w:eastAsia="Times New Roman" w:hAnsi="Times New Roman" w:cs="Times New Roman"/>
          <w:sz w:val="24"/>
          <w:szCs w:val="24"/>
          <w:lang w:eastAsia="ru-RU"/>
        </w:rPr>
        <w:t xml:space="preserve"> </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После подписания документы, указанные в п.3.3.5. настоящего Регламента регистрируются в журнале исходящей корреспонденции и в течение одного дня с момента регистрации направляются заявителю специалистом администрации Первомайского сельского поселения, ответственным за прием (отправку) и регистрацию поступающей (исходящей) корреспонденции.  </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3.4.2. Способ направления или выдачи подписанных документов соответствует способу получения документов, избранным заявителем при представлении запроса.</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По желанию заявителя подписанные документы могут быть выданы ему лично под роспись в администрации Первомайского сельского поселения.</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Документы направляются специалистом администрации Первомайского сельского поселения, ответственным за прием (отправку) и регистрацию поступающей (исходящей) корреспонденции на почтовый адрес, указанный заявителем.</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Ответ на запрос, полученный по электронной почте либо в форме электронного документа с использованием Единого портала, направляется по почтовому адресу, указанному в запросе, или в виде электронного сообщения по указанному в запросе адресу электронной почты.</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3.4.3. Результатом административной процедуры является направление или выдача заявителю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Максимальный срок исполнения административной процедуры - не более 3 рабочих дней. </w:t>
      </w:r>
    </w:p>
    <w:p w:rsidR="009D320C" w:rsidRPr="009D320C" w:rsidRDefault="009D320C" w:rsidP="009D320C">
      <w:pPr>
        <w:spacing w:after="0" w:line="240" w:lineRule="auto"/>
        <w:jc w:val="center"/>
        <w:rPr>
          <w:rFonts w:ascii="Times New Roman" w:eastAsia="Times New Roman" w:hAnsi="Times New Roman" w:cs="Times New Roman"/>
          <w:b/>
          <w:sz w:val="24"/>
          <w:szCs w:val="24"/>
          <w:lang w:eastAsia="ru-RU"/>
        </w:rPr>
      </w:pPr>
      <w:r w:rsidRPr="009D320C">
        <w:rPr>
          <w:rFonts w:ascii="Times New Roman" w:eastAsia="Times New Roman" w:hAnsi="Times New Roman" w:cs="Times New Roman"/>
          <w:b/>
          <w:sz w:val="24"/>
          <w:szCs w:val="24"/>
          <w:lang w:eastAsia="ru-RU"/>
        </w:rPr>
        <w:t xml:space="preserve">4. Формы </w:t>
      </w:r>
      <w:proofErr w:type="gramStart"/>
      <w:r w:rsidRPr="009D320C">
        <w:rPr>
          <w:rFonts w:ascii="Times New Roman" w:eastAsia="Times New Roman" w:hAnsi="Times New Roman" w:cs="Times New Roman"/>
          <w:b/>
          <w:sz w:val="24"/>
          <w:szCs w:val="24"/>
          <w:lang w:eastAsia="ru-RU"/>
        </w:rPr>
        <w:t>контроля  за</w:t>
      </w:r>
      <w:proofErr w:type="gramEnd"/>
      <w:r w:rsidRPr="009D320C">
        <w:rPr>
          <w:rFonts w:ascii="Times New Roman" w:eastAsia="Times New Roman" w:hAnsi="Times New Roman" w:cs="Times New Roman"/>
          <w:b/>
          <w:sz w:val="24"/>
          <w:szCs w:val="24"/>
          <w:lang w:eastAsia="ru-RU"/>
        </w:rPr>
        <w:t xml:space="preserve"> исполнением административного регламента</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 лицом администрации Первомайского сельского поселения, ответственным за организацию работы по предоставлению муниципальной услуги.</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за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D320C" w:rsidRPr="009D320C" w:rsidRDefault="009D320C" w:rsidP="009D320C">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D320C" w:rsidRPr="009D320C" w:rsidRDefault="009D320C" w:rsidP="009D320C">
      <w:pPr>
        <w:autoSpaceDE w:val="0"/>
        <w:autoSpaceDN w:val="0"/>
        <w:adjustRightInd w:val="0"/>
        <w:spacing w:after="0" w:line="240" w:lineRule="auto"/>
        <w:ind w:firstLine="567"/>
        <w:jc w:val="both"/>
        <w:rPr>
          <w:rFonts w:ascii="Times New Roman" w:eastAsia="Times New Roman" w:hAnsi="Times New Roman" w:cs="Times New Roman"/>
          <w:b/>
          <w:bCs/>
          <w:i/>
          <w:sz w:val="24"/>
          <w:szCs w:val="24"/>
          <w:lang w:eastAsia="ru-RU"/>
        </w:rPr>
      </w:pPr>
      <w:r w:rsidRPr="009D320C">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9D320C" w:rsidRPr="009D320C" w:rsidRDefault="009D320C" w:rsidP="009D320C">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D320C" w:rsidRPr="009D320C" w:rsidRDefault="009D320C" w:rsidP="009D320C">
      <w:pPr>
        <w:spacing w:after="0" w:line="240" w:lineRule="auto"/>
        <w:jc w:val="center"/>
        <w:rPr>
          <w:rFonts w:ascii="Times New Roman" w:eastAsia="Times New Roman" w:hAnsi="Times New Roman" w:cs="Times New Roman"/>
          <w:sz w:val="24"/>
          <w:szCs w:val="24"/>
          <w:lang w:eastAsia="ru-RU"/>
        </w:rPr>
      </w:pPr>
      <w:r w:rsidRPr="009D320C">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320C" w:rsidRPr="009D320C" w:rsidRDefault="009D320C" w:rsidP="009D320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D320C">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D320C" w:rsidRPr="009D320C" w:rsidRDefault="009D320C" w:rsidP="009D320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D320C">
        <w:rPr>
          <w:rFonts w:ascii="Times New Roman" w:hAnsi="Times New Roman" w:cs="Times New Roman"/>
          <w:sz w:val="24"/>
          <w:szCs w:val="24"/>
          <w:lang w:eastAsia="ru-RU"/>
        </w:rPr>
        <w:t>5.2. Заявитель может обратиться с жалобой в том числе в следующих случаях:</w:t>
      </w:r>
    </w:p>
    <w:p w:rsidR="009D320C" w:rsidRPr="009D320C" w:rsidRDefault="009D320C" w:rsidP="009D320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D320C">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9D320C" w:rsidRPr="009D320C" w:rsidRDefault="009D320C" w:rsidP="009D320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D320C">
        <w:rPr>
          <w:rFonts w:ascii="Times New Roman" w:hAnsi="Times New Roman" w:cs="Times New Roman"/>
          <w:sz w:val="24"/>
          <w:szCs w:val="24"/>
          <w:lang w:eastAsia="ru-RU"/>
        </w:rPr>
        <w:t>2) нарушение срока предоставления муниципальной услуги;</w:t>
      </w:r>
    </w:p>
    <w:p w:rsidR="009D320C" w:rsidRPr="009D320C" w:rsidRDefault="009D320C" w:rsidP="009D320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D320C">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9D320C">
        <w:rPr>
          <w:rFonts w:ascii="Times New Roman" w:hAnsi="Times New Roman" w:cs="Times New Roman"/>
          <w:sz w:val="24"/>
          <w:szCs w:val="24"/>
          <w:lang w:eastAsia="ar-SA"/>
        </w:rPr>
        <w:t>нормативными правовыми актами органов местного самоуправления Первомайского сельского поселения</w:t>
      </w:r>
      <w:r w:rsidRPr="009D320C">
        <w:rPr>
          <w:rFonts w:ascii="Times New Roman" w:hAnsi="Times New Roman" w:cs="Times New Roman"/>
          <w:sz w:val="24"/>
          <w:szCs w:val="24"/>
          <w:lang w:eastAsia="ru-RU"/>
        </w:rPr>
        <w:t xml:space="preserve"> для предоставления муниципальной услуги;</w:t>
      </w:r>
    </w:p>
    <w:p w:rsidR="009D320C" w:rsidRPr="009D320C" w:rsidRDefault="009D320C" w:rsidP="009D320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D320C">
        <w:rPr>
          <w:rFonts w:ascii="Times New Roman" w:hAnsi="Times New Roman" w:cs="Times New Roman"/>
          <w:sz w:val="24"/>
          <w:szCs w:val="24"/>
          <w:lang w:eastAsia="ru-RU"/>
        </w:rPr>
        <w:t xml:space="preserve">4) отказ в приеме заявления о предоставлении муниципальной услуги; </w:t>
      </w:r>
    </w:p>
    <w:p w:rsidR="009D320C" w:rsidRPr="009D320C" w:rsidRDefault="009D320C" w:rsidP="009D320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D320C">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9D320C">
        <w:rPr>
          <w:rFonts w:ascii="Times New Roman" w:hAnsi="Times New Roman" w:cs="Times New Roman"/>
          <w:sz w:val="24"/>
          <w:szCs w:val="24"/>
          <w:lang w:eastAsia="ar-SA"/>
        </w:rPr>
        <w:t xml:space="preserve"> нормативными правовыми актами органов местного самоуправления Первомайского сельского поселения</w:t>
      </w:r>
      <w:r w:rsidRPr="009D320C">
        <w:rPr>
          <w:rFonts w:ascii="Times New Roman" w:hAnsi="Times New Roman" w:cs="Times New Roman"/>
          <w:sz w:val="24"/>
          <w:szCs w:val="24"/>
          <w:lang w:eastAsia="ru-RU"/>
        </w:rPr>
        <w:t>;</w:t>
      </w:r>
    </w:p>
    <w:p w:rsidR="009D320C" w:rsidRPr="009D320C" w:rsidRDefault="009D320C" w:rsidP="009D320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D320C">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9D320C">
        <w:rPr>
          <w:rFonts w:ascii="Times New Roman" w:hAnsi="Times New Roman" w:cs="Times New Roman"/>
          <w:sz w:val="24"/>
          <w:szCs w:val="24"/>
          <w:lang w:eastAsia="ar-SA"/>
        </w:rPr>
        <w:t xml:space="preserve"> нормативными правовыми актами органов местного </w:t>
      </w:r>
      <w:proofErr w:type="gramStart"/>
      <w:r w:rsidRPr="009D320C">
        <w:rPr>
          <w:rFonts w:ascii="Times New Roman" w:hAnsi="Times New Roman" w:cs="Times New Roman"/>
          <w:sz w:val="24"/>
          <w:szCs w:val="24"/>
          <w:lang w:eastAsia="ar-SA"/>
        </w:rPr>
        <w:t>самоуправления  Первомайского</w:t>
      </w:r>
      <w:proofErr w:type="gramEnd"/>
      <w:r w:rsidRPr="009D320C">
        <w:rPr>
          <w:rFonts w:ascii="Times New Roman" w:hAnsi="Times New Roman" w:cs="Times New Roman"/>
          <w:sz w:val="24"/>
          <w:szCs w:val="24"/>
          <w:lang w:eastAsia="ar-SA"/>
        </w:rPr>
        <w:t xml:space="preserve"> сельского поселения</w:t>
      </w:r>
      <w:r w:rsidRPr="009D320C">
        <w:rPr>
          <w:rFonts w:ascii="Times New Roman" w:hAnsi="Times New Roman" w:cs="Times New Roman"/>
          <w:sz w:val="24"/>
          <w:szCs w:val="24"/>
          <w:lang w:eastAsia="ru-RU"/>
        </w:rPr>
        <w:t>;</w:t>
      </w:r>
    </w:p>
    <w:p w:rsidR="009D320C" w:rsidRPr="009D320C" w:rsidRDefault="009D320C" w:rsidP="009D320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D320C">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320C" w:rsidRPr="009D320C" w:rsidRDefault="009D320C" w:rsidP="009D320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D320C">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lastRenderedPageBreak/>
        <w:t>5.5. Жалоба должна содержать:</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D320C" w:rsidRPr="009D320C" w:rsidRDefault="009D320C" w:rsidP="009D320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D320C">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9D320C">
        <w:rPr>
          <w:rFonts w:ascii="Times New Roman" w:hAnsi="Times New Roman" w:cs="Times New Roman"/>
          <w:sz w:val="24"/>
          <w:szCs w:val="24"/>
          <w:lang w:eastAsia="ar-SA"/>
        </w:rPr>
        <w:t>лаве Первомайского сельского поселения.</w:t>
      </w:r>
    </w:p>
    <w:p w:rsidR="009D320C" w:rsidRPr="009D320C" w:rsidRDefault="009D320C" w:rsidP="009D320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D320C">
        <w:rPr>
          <w:rFonts w:ascii="Times New Roman" w:hAnsi="Times New Roman" w:cs="Times New Roman"/>
          <w:sz w:val="24"/>
          <w:szCs w:val="24"/>
          <w:lang w:eastAsia="ru-RU"/>
        </w:rPr>
        <w:t xml:space="preserve">5.6. Глава Первомайского сельского поселения проводит личный прием заявителей по предварительной записи. </w:t>
      </w:r>
    </w:p>
    <w:p w:rsidR="009D320C" w:rsidRPr="009D320C" w:rsidRDefault="009D320C" w:rsidP="009D320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D320C">
        <w:rPr>
          <w:rFonts w:ascii="Times New Roman" w:hAnsi="Times New Roman" w:cs="Times New Roman"/>
          <w:sz w:val="24"/>
          <w:szCs w:val="24"/>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D320C" w:rsidRPr="009D320C" w:rsidRDefault="009D320C" w:rsidP="009D320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D320C">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D320C" w:rsidRPr="009D320C" w:rsidRDefault="009D320C" w:rsidP="009D320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D320C">
        <w:rPr>
          <w:rFonts w:ascii="Times New Roman" w:hAnsi="Times New Roman" w:cs="Times New Roman"/>
          <w:sz w:val="24"/>
          <w:szCs w:val="24"/>
          <w:lang w:eastAsia="ru-RU"/>
        </w:rPr>
        <w:t>5.7. Глава Первомайского сельского поселения, уполномоченный на рассмотрение жалобы, отказывает в удовлетворении жалобы в следующих случаях:</w:t>
      </w:r>
    </w:p>
    <w:p w:rsidR="009D320C" w:rsidRPr="009D320C" w:rsidRDefault="009D320C" w:rsidP="009D320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D320C">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9D320C" w:rsidRPr="009D320C" w:rsidRDefault="009D320C" w:rsidP="009D320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D320C">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9D320C" w:rsidRPr="009D320C" w:rsidRDefault="009D320C" w:rsidP="009D320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D320C">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9D320C" w:rsidRPr="009D320C" w:rsidRDefault="009D320C" w:rsidP="009D320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D320C">
        <w:rPr>
          <w:rFonts w:ascii="Times New Roman" w:hAnsi="Times New Roman" w:cs="Times New Roman"/>
          <w:sz w:val="24"/>
          <w:szCs w:val="24"/>
          <w:lang w:eastAsia="ru-RU"/>
        </w:rPr>
        <w:t>Глава Первомайского сельского поселения, уполномоченный на рассмотрение жалобы, вправе оставить жалобу без ответа в следующих случаях:</w:t>
      </w:r>
    </w:p>
    <w:p w:rsidR="009D320C" w:rsidRPr="009D320C" w:rsidRDefault="009D320C" w:rsidP="009D320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D320C">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D320C" w:rsidRPr="009D320C" w:rsidRDefault="009D320C" w:rsidP="009D320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D320C">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D320C" w:rsidRPr="009D320C" w:rsidRDefault="009D320C" w:rsidP="009D320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D320C">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9D320C" w:rsidRPr="009D320C" w:rsidRDefault="009D320C" w:rsidP="009D320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D320C">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320C" w:rsidRPr="009D320C" w:rsidRDefault="009D320C" w:rsidP="009D320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D320C">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lastRenderedPageBreak/>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D320C" w:rsidRPr="009D320C" w:rsidRDefault="009D320C" w:rsidP="009D320C">
      <w:pPr>
        <w:adjustRightInd w:val="0"/>
        <w:spacing w:after="0" w:line="240" w:lineRule="auto"/>
        <w:ind w:firstLine="567"/>
        <w:jc w:val="center"/>
        <w:outlineLvl w:val="0"/>
        <w:rPr>
          <w:rFonts w:ascii="Times New Roman" w:eastAsia="Times New Roman" w:hAnsi="Times New Roman" w:cs="Times New Roman"/>
          <w:sz w:val="24"/>
          <w:szCs w:val="24"/>
          <w:lang w:eastAsia="ru-RU"/>
        </w:rPr>
      </w:pPr>
    </w:p>
    <w:p w:rsidR="009D320C" w:rsidRPr="009D320C" w:rsidRDefault="009D320C" w:rsidP="009D320C">
      <w:pPr>
        <w:adjustRightInd w:val="0"/>
        <w:spacing w:after="0" w:line="240" w:lineRule="auto"/>
        <w:ind w:firstLine="567"/>
        <w:jc w:val="center"/>
        <w:outlineLvl w:val="0"/>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                                                                                    </w:t>
      </w:r>
    </w:p>
    <w:p w:rsidR="009D320C" w:rsidRDefault="009D32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D320C" w:rsidRPr="009D320C" w:rsidRDefault="009D320C" w:rsidP="009D320C">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lastRenderedPageBreak/>
        <w:t xml:space="preserve">             Приложение № 1</w:t>
      </w:r>
    </w:p>
    <w:p w:rsidR="009D320C" w:rsidRPr="009D320C" w:rsidRDefault="009D320C" w:rsidP="009D320C">
      <w:pPr>
        <w:adjustRightInd w:val="0"/>
        <w:spacing w:after="0" w:line="240" w:lineRule="auto"/>
        <w:ind w:firstLine="567"/>
        <w:jc w:val="right"/>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к административному регламенту</w:t>
      </w:r>
    </w:p>
    <w:p w:rsidR="009D320C" w:rsidRPr="009D320C" w:rsidRDefault="009D320C" w:rsidP="009D320C">
      <w:pPr>
        <w:adjustRightInd w:val="0"/>
        <w:spacing w:after="0" w:line="240" w:lineRule="auto"/>
        <w:ind w:firstLine="567"/>
        <w:jc w:val="center"/>
        <w:rPr>
          <w:rFonts w:ascii="Times New Roman" w:eastAsia="Times New Roman" w:hAnsi="Times New Roman" w:cs="Times New Roman"/>
          <w:sz w:val="24"/>
          <w:szCs w:val="24"/>
          <w:lang w:eastAsia="ru-RU"/>
        </w:rPr>
      </w:pP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1. Место нахождения администрации Первомайского сельского поселения: 396763 Воронежская область, </w:t>
      </w:r>
      <w:proofErr w:type="spellStart"/>
      <w:r w:rsidRPr="009D320C">
        <w:rPr>
          <w:rFonts w:ascii="Times New Roman" w:eastAsia="Times New Roman" w:hAnsi="Times New Roman" w:cs="Times New Roman"/>
          <w:sz w:val="24"/>
          <w:szCs w:val="24"/>
          <w:lang w:eastAsia="ru-RU"/>
        </w:rPr>
        <w:t>Богучарский</w:t>
      </w:r>
      <w:proofErr w:type="spellEnd"/>
      <w:r w:rsidRPr="009D320C">
        <w:rPr>
          <w:rFonts w:ascii="Times New Roman" w:eastAsia="Times New Roman" w:hAnsi="Times New Roman" w:cs="Times New Roman"/>
          <w:sz w:val="24"/>
          <w:szCs w:val="24"/>
          <w:lang w:eastAsia="ru-RU"/>
        </w:rPr>
        <w:t xml:space="preserve"> район, </w:t>
      </w:r>
      <w:proofErr w:type="gramStart"/>
      <w:r w:rsidRPr="009D320C">
        <w:rPr>
          <w:rFonts w:ascii="Times New Roman" w:eastAsia="Times New Roman" w:hAnsi="Times New Roman" w:cs="Times New Roman"/>
          <w:sz w:val="24"/>
          <w:szCs w:val="24"/>
          <w:lang w:eastAsia="ru-RU"/>
        </w:rPr>
        <w:t>с.Лебединка,ул.Первомайская</w:t>
      </w:r>
      <w:proofErr w:type="gramEnd"/>
      <w:r w:rsidRPr="009D320C">
        <w:rPr>
          <w:rFonts w:ascii="Times New Roman" w:eastAsia="Times New Roman" w:hAnsi="Times New Roman" w:cs="Times New Roman"/>
          <w:sz w:val="24"/>
          <w:szCs w:val="24"/>
          <w:lang w:eastAsia="ru-RU"/>
        </w:rPr>
        <w:t>,10.</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График работы администрации Первомайского сельского поселения:</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понедельник - четверг: с 08.00 до 16.00;</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пятница: с 08.00 до 16.00;</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перерыв: с 12.00 до 13.00.</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Официальный сайт администрации Первомайского сельского поселения </w:t>
      </w:r>
      <w:proofErr w:type="spellStart"/>
      <w:r w:rsidRPr="009D320C">
        <w:rPr>
          <w:rFonts w:ascii="Times New Roman" w:eastAsia="Times New Roman" w:hAnsi="Times New Roman" w:cs="Times New Roman"/>
          <w:sz w:val="24"/>
          <w:szCs w:val="24"/>
          <w:lang w:eastAsia="ru-RU"/>
        </w:rPr>
        <w:t>Богучарского</w:t>
      </w:r>
      <w:proofErr w:type="spellEnd"/>
      <w:r w:rsidRPr="009D320C">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proofErr w:type="spellStart"/>
      <w:r w:rsidRPr="009D320C">
        <w:rPr>
          <w:rFonts w:ascii="Times New Roman" w:eastAsia="Times New Roman" w:hAnsi="Times New Roman" w:cs="Times New Roman"/>
          <w:sz w:val="24"/>
          <w:szCs w:val="24"/>
          <w:lang w:eastAsia="ru-RU"/>
        </w:rPr>
        <w:t>www</w:t>
      </w:r>
      <w:proofErr w:type="spellEnd"/>
      <w:r w:rsidRPr="009D320C">
        <w:rPr>
          <w:rFonts w:ascii="Times New Roman" w:eastAsia="Times New Roman" w:hAnsi="Times New Roman" w:cs="Times New Roman"/>
          <w:sz w:val="24"/>
          <w:szCs w:val="24"/>
          <w:lang w:eastAsia="ru-RU"/>
        </w:rPr>
        <w:t>.</w:t>
      </w:r>
      <w:r w:rsidRPr="009D320C">
        <w:rPr>
          <w:rFonts w:ascii="Times New Roman" w:eastAsia="Times New Roman" w:hAnsi="Times New Roman" w:cs="Times New Roman"/>
          <w:sz w:val="24"/>
          <w:szCs w:val="24"/>
          <w:lang w:val="en-US" w:eastAsia="ru-RU"/>
        </w:rPr>
        <w:t>http</w:t>
      </w:r>
      <w:r w:rsidRPr="009D320C">
        <w:rPr>
          <w:rFonts w:ascii="Times New Roman" w:eastAsia="Times New Roman" w:hAnsi="Times New Roman" w:cs="Times New Roman"/>
          <w:sz w:val="24"/>
          <w:szCs w:val="24"/>
          <w:lang w:eastAsia="ru-RU"/>
        </w:rPr>
        <w:t>\\</w:t>
      </w:r>
      <w:r w:rsidRPr="009D320C">
        <w:rPr>
          <w:rFonts w:ascii="Times New Roman" w:eastAsia="Times New Roman" w:hAnsi="Times New Roman" w:cs="Times New Roman"/>
          <w:sz w:val="24"/>
          <w:szCs w:val="24"/>
          <w:lang w:val="en-US" w:eastAsia="ru-RU"/>
        </w:rPr>
        <w:t>pervomay</w:t>
      </w:r>
      <w:r w:rsidRPr="009D320C">
        <w:rPr>
          <w:rFonts w:ascii="Times New Roman" w:eastAsia="Times New Roman" w:hAnsi="Times New Roman" w:cs="Times New Roman"/>
          <w:sz w:val="24"/>
          <w:szCs w:val="24"/>
          <w:lang w:eastAsia="ru-RU"/>
        </w:rPr>
        <w:t>-</w:t>
      </w:r>
      <w:proofErr w:type="spellStart"/>
      <w:r w:rsidRPr="009D320C">
        <w:rPr>
          <w:rFonts w:ascii="Times New Roman" w:eastAsia="Times New Roman" w:hAnsi="Times New Roman" w:cs="Times New Roman"/>
          <w:sz w:val="24"/>
          <w:szCs w:val="24"/>
          <w:lang w:val="en-US" w:eastAsia="ru-RU"/>
        </w:rPr>
        <w:t>bg</w:t>
      </w:r>
      <w:proofErr w:type="spellEnd"/>
      <w:r w:rsidRPr="009D320C">
        <w:rPr>
          <w:rFonts w:ascii="Times New Roman" w:eastAsia="Times New Roman" w:hAnsi="Times New Roman" w:cs="Times New Roman"/>
          <w:sz w:val="24"/>
          <w:szCs w:val="24"/>
          <w:lang w:eastAsia="ru-RU"/>
        </w:rPr>
        <w:t>.</w:t>
      </w:r>
      <w:proofErr w:type="spellStart"/>
      <w:r w:rsidRPr="009D320C">
        <w:rPr>
          <w:rFonts w:ascii="Times New Roman" w:eastAsia="Times New Roman" w:hAnsi="Times New Roman" w:cs="Times New Roman"/>
          <w:sz w:val="24"/>
          <w:szCs w:val="24"/>
          <w:lang w:val="en-US" w:eastAsia="ru-RU"/>
        </w:rPr>
        <w:t>ru</w:t>
      </w:r>
      <w:proofErr w:type="spellEnd"/>
      <w:r w:rsidRPr="009D320C">
        <w:rPr>
          <w:rFonts w:ascii="Times New Roman" w:eastAsia="Times New Roman" w:hAnsi="Times New Roman" w:cs="Times New Roman"/>
          <w:sz w:val="24"/>
          <w:szCs w:val="24"/>
          <w:lang w:eastAsia="ru-RU"/>
        </w:rPr>
        <w:t>.</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Адрес электронной почты администрации Первомайского сельского поселения </w:t>
      </w:r>
      <w:proofErr w:type="spellStart"/>
      <w:r w:rsidRPr="009D320C">
        <w:rPr>
          <w:rFonts w:ascii="Times New Roman" w:eastAsia="Times New Roman" w:hAnsi="Times New Roman" w:cs="Times New Roman"/>
          <w:sz w:val="24"/>
          <w:szCs w:val="24"/>
          <w:lang w:eastAsia="ru-RU"/>
        </w:rPr>
        <w:t>Богучарского</w:t>
      </w:r>
      <w:proofErr w:type="spellEnd"/>
      <w:r w:rsidRPr="009D320C">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9D320C">
        <w:rPr>
          <w:rFonts w:ascii="Times New Roman" w:eastAsia="Times New Roman" w:hAnsi="Times New Roman" w:cs="Times New Roman"/>
          <w:sz w:val="24"/>
          <w:szCs w:val="24"/>
          <w:lang w:val="en-US" w:eastAsia="ru-RU"/>
        </w:rPr>
        <w:t>pervom</w:t>
      </w:r>
      <w:proofErr w:type="spellEnd"/>
      <w:r w:rsidRPr="009D320C">
        <w:rPr>
          <w:rFonts w:ascii="Times New Roman" w:eastAsia="Times New Roman" w:hAnsi="Times New Roman" w:cs="Times New Roman"/>
          <w:sz w:val="24"/>
          <w:szCs w:val="24"/>
          <w:lang w:eastAsia="ru-RU"/>
        </w:rPr>
        <w:t>.</w:t>
      </w:r>
      <w:proofErr w:type="spellStart"/>
      <w:r w:rsidRPr="009D320C">
        <w:rPr>
          <w:rFonts w:ascii="Times New Roman" w:eastAsia="Times New Roman" w:hAnsi="Times New Roman" w:cs="Times New Roman"/>
          <w:sz w:val="24"/>
          <w:szCs w:val="24"/>
          <w:lang w:val="en-US" w:eastAsia="ru-RU"/>
        </w:rPr>
        <w:t>boguch</w:t>
      </w:r>
      <w:proofErr w:type="spellEnd"/>
      <w:r w:rsidRPr="009D320C">
        <w:rPr>
          <w:rFonts w:ascii="Times New Roman" w:eastAsia="Times New Roman" w:hAnsi="Times New Roman" w:cs="Times New Roman"/>
          <w:sz w:val="24"/>
          <w:szCs w:val="24"/>
          <w:lang w:eastAsia="ru-RU"/>
        </w:rPr>
        <w:t>@</w:t>
      </w:r>
      <w:proofErr w:type="spellStart"/>
      <w:r w:rsidRPr="009D320C">
        <w:rPr>
          <w:rFonts w:ascii="Times New Roman" w:eastAsia="Times New Roman" w:hAnsi="Times New Roman" w:cs="Times New Roman"/>
          <w:sz w:val="24"/>
          <w:szCs w:val="24"/>
          <w:lang w:val="en-US" w:eastAsia="ru-RU"/>
        </w:rPr>
        <w:t>govvrn</w:t>
      </w:r>
      <w:proofErr w:type="spellEnd"/>
      <w:r w:rsidRPr="009D320C">
        <w:rPr>
          <w:rFonts w:ascii="Times New Roman" w:eastAsia="Times New Roman" w:hAnsi="Times New Roman" w:cs="Times New Roman"/>
          <w:sz w:val="24"/>
          <w:szCs w:val="24"/>
          <w:lang w:eastAsia="ru-RU"/>
        </w:rPr>
        <w:t>.</w:t>
      </w:r>
      <w:proofErr w:type="spellStart"/>
      <w:r w:rsidRPr="009D320C">
        <w:rPr>
          <w:rFonts w:ascii="Times New Roman" w:eastAsia="Times New Roman" w:hAnsi="Times New Roman" w:cs="Times New Roman"/>
          <w:sz w:val="24"/>
          <w:szCs w:val="24"/>
          <w:lang w:val="en-US" w:eastAsia="ru-RU"/>
        </w:rPr>
        <w:t>ru</w:t>
      </w:r>
      <w:proofErr w:type="spellEnd"/>
      <w:r w:rsidRPr="009D320C">
        <w:rPr>
          <w:rFonts w:ascii="Times New Roman" w:eastAsia="Times New Roman" w:hAnsi="Times New Roman" w:cs="Times New Roman"/>
          <w:sz w:val="24"/>
          <w:szCs w:val="24"/>
          <w:lang w:eastAsia="ru-RU"/>
        </w:rPr>
        <w:t>.</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2. Телефоны для справок: 8(47366) 4-15-23.</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Телефон для справок АУ «МФЦ»: (473) 226-99-99.</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Официальный сайт АУ «МФЦ» в сети Интернет: mfc.vrn.ru.</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Адрес электронной почты АУ «МФЦ»: odno-okno@mail.ru.</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График работы АУ «МФЦ»:</w:t>
      </w:r>
    </w:p>
    <w:p w:rsidR="009D320C" w:rsidRPr="009D320C" w:rsidRDefault="009D320C" w:rsidP="009D320C">
      <w:pPr>
        <w:spacing w:after="0" w:line="240" w:lineRule="auto"/>
        <w:ind w:firstLine="567"/>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Понедельник: 09:00 - 18:00 </w:t>
      </w:r>
    </w:p>
    <w:p w:rsidR="009D320C" w:rsidRPr="009D320C" w:rsidRDefault="009D320C" w:rsidP="009D320C">
      <w:pPr>
        <w:spacing w:after="0" w:line="240" w:lineRule="auto"/>
        <w:ind w:firstLine="567"/>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Вторник: 09:00 - 20:00 </w:t>
      </w:r>
    </w:p>
    <w:p w:rsidR="009D320C" w:rsidRPr="009D320C" w:rsidRDefault="009D320C" w:rsidP="009D320C">
      <w:pPr>
        <w:spacing w:after="0" w:line="240" w:lineRule="auto"/>
        <w:ind w:firstLine="567"/>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Среда: 09:00 - 20:00 </w:t>
      </w:r>
    </w:p>
    <w:p w:rsidR="009D320C" w:rsidRPr="009D320C" w:rsidRDefault="009D320C" w:rsidP="009D320C">
      <w:pPr>
        <w:spacing w:after="0" w:line="240" w:lineRule="auto"/>
        <w:ind w:firstLine="567"/>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Четверг: 09:00 - 20:00 </w:t>
      </w:r>
    </w:p>
    <w:p w:rsidR="009D320C" w:rsidRPr="009D320C" w:rsidRDefault="009D320C" w:rsidP="009D320C">
      <w:pPr>
        <w:spacing w:after="0" w:line="240" w:lineRule="auto"/>
        <w:ind w:firstLine="567"/>
        <w:rPr>
          <w:rFonts w:ascii="Times New Roman" w:eastAsia="Times New Roman" w:hAnsi="Times New Roman" w:cs="Times New Roman"/>
          <w:b/>
          <w:bCs/>
          <w:sz w:val="24"/>
          <w:szCs w:val="24"/>
          <w:lang w:eastAsia="ru-RU"/>
        </w:rPr>
      </w:pPr>
      <w:r w:rsidRPr="009D320C">
        <w:rPr>
          <w:rFonts w:ascii="Times New Roman" w:eastAsia="Times New Roman" w:hAnsi="Times New Roman" w:cs="Times New Roman"/>
          <w:bCs/>
          <w:sz w:val="24"/>
          <w:szCs w:val="24"/>
          <w:lang w:eastAsia="ru-RU"/>
        </w:rPr>
        <w:t>Пятница</w:t>
      </w:r>
      <w:r w:rsidRPr="009D320C">
        <w:rPr>
          <w:rFonts w:ascii="Times New Roman" w:eastAsia="Times New Roman" w:hAnsi="Times New Roman" w:cs="Times New Roman"/>
          <w:b/>
          <w:bCs/>
          <w:sz w:val="24"/>
          <w:szCs w:val="24"/>
          <w:lang w:eastAsia="ru-RU"/>
        </w:rPr>
        <w:t xml:space="preserve">: </w:t>
      </w:r>
      <w:r w:rsidRPr="009D320C">
        <w:rPr>
          <w:rFonts w:ascii="Times New Roman" w:eastAsia="Times New Roman" w:hAnsi="Times New Roman" w:cs="Times New Roman"/>
          <w:sz w:val="24"/>
          <w:szCs w:val="24"/>
          <w:lang w:eastAsia="ru-RU"/>
        </w:rPr>
        <w:t xml:space="preserve">09:00 - 20:00 </w:t>
      </w:r>
    </w:p>
    <w:p w:rsidR="009D320C" w:rsidRPr="009D320C" w:rsidRDefault="009D320C" w:rsidP="009D320C">
      <w:pPr>
        <w:spacing w:after="0" w:line="240" w:lineRule="auto"/>
        <w:ind w:firstLine="567"/>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Суббота: 09:00 - 16:45 </w:t>
      </w:r>
    </w:p>
    <w:p w:rsidR="009D320C" w:rsidRPr="009D320C" w:rsidRDefault="009D320C" w:rsidP="009D320C">
      <w:pPr>
        <w:spacing w:after="0" w:line="240" w:lineRule="auto"/>
        <w:ind w:firstLine="567"/>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Воскресенье - выходной </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9D320C">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Телефон для справок филиала АУ «МФЦ»: </w:t>
      </w:r>
      <w:r w:rsidRPr="009D320C">
        <w:rPr>
          <w:rFonts w:ascii="Times New Roman" w:eastAsia="Times New Roman" w:hAnsi="Times New Roman" w:cs="Times New Roman"/>
          <w:sz w:val="24"/>
          <w:szCs w:val="24"/>
          <w:lang w:eastAsia="ar-SA"/>
        </w:rPr>
        <w:t>(8-473-66) 3-92-00</w:t>
      </w:r>
      <w:r w:rsidRPr="009D320C">
        <w:rPr>
          <w:rFonts w:ascii="Times New Roman" w:eastAsia="Times New Roman" w:hAnsi="Times New Roman" w:cs="Times New Roman"/>
          <w:sz w:val="24"/>
          <w:szCs w:val="24"/>
          <w:lang w:eastAsia="ru-RU"/>
        </w:rPr>
        <w:t>.</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График работы филиала АУ «МФЦ»:</w:t>
      </w:r>
    </w:p>
    <w:p w:rsidR="009D320C" w:rsidRPr="009D320C" w:rsidRDefault="009D320C" w:rsidP="009D320C">
      <w:pPr>
        <w:autoSpaceDE w:val="0"/>
        <w:spacing w:after="0" w:line="240" w:lineRule="auto"/>
        <w:ind w:firstLine="567"/>
        <w:rPr>
          <w:rFonts w:ascii="Times New Roman" w:eastAsia="Times New Roman" w:hAnsi="Times New Roman" w:cs="Times New Roman"/>
          <w:sz w:val="24"/>
          <w:szCs w:val="24"/>
          <w:lang w:eastAsia="ar-SA"/>
        </w:rPr>
      </w:pPr>
      <w:r w:rsidRPr="009D320C">
        <w:rPr>
          <w:rFonts w:ascii="Times New Roman" w:eastAsia="Times New Roman" w:hAnsi="Times New Roman" w:cs="Times New Roman"/>
          <w:sz w:val="24"/>
          <w:szCs w:val="24"/>
          <w:lang w:eastAsia="ar-SA"/>
        </w:rPr>
        <w:t>Понедельник, четверг: 8:00-17:00, перерыв: 12:00-12-45;</w:t>
      </w:r>
    </w:p>
    <w:p w:rsidR="009D320C" w:rsidRPr="009D320C" w:rsidRDefault="009D320C" w:rsidP="009D320C">
      <w:pPr>
        <w:autoSpaceDE w:val="0"/>
        <w:spacing w:after="0" w:line="240" w:lineRule="auto"/>
        <w:ind w:firstLine="567"/>
        <w:rPr>
          <w:rFonts w:ascii="Times New Roman" w:eastAsia="Times New Roman" w:hAnsi="Times New Roman" w:cs="Times New Roman"/>
          <w:sz w:val="24"/>
          <w:szCs w:val="24"/>
          <w:lang w:eastAsia="ar-SA"/>
        </w:rPr>
      </w:pPr>
      <w:r w:rsidRPr="009D320C">
        <w:rPr>
          <w:rFonts w:ascii="Times New Roman" w:eastAsia="Times New Roman" w:hAnsi="Times New Roman" w:cs="Times New Roman"/>
          <w:sz w:val="24"/>
          <w:szCs w:val="24"/>
          <w:lang w:eastAsia="ar-SA"/>
        </w:rPr>
        <w:t>пятница: 8:00-16: 45, перерыв: 12:00-12-45;</w:t>
      </w:r>
    </w:p>
    <w:p w:rsidR="009D320C" w:rsidRPr="009D320C" w:rsidRDefault="009D320C" w:rsidP="009D320C">
      <w:pPr>
        <w:autoSpaceDE w:val="0"/>
        <w:spacing w:after="0" w:line="240" w:lineRule="auto"/>
        <w:ind w:firstLine="567"/>
        <w:rPr>
          <w:rFonts w:ascii="Times New Roman" w:eastAsia="Times New Roman" w:hAnsi="Times New Roman" w:cs="Times New Roman"/>
          <w:sz w:val="24"/>
          <w:szCs w:val="24"/>
          <w:lang w:eastAsia="ar-SA"/>
        </w:rPr>
      </w:pPr>
      <w:r w:rsidRPr="009D320C">
        <w:rPr>
          <w:rFonts w:ascii="Times New Roman" w:eastAsia="Times New Roman" w:hAnsi="Times New Roman" w:cs="Times New Roman"/>
          <w:sz w:val="24"/>
          <w:szCs w:val="24"/>
          <w:lang w:eastAsia="ar-SA"/>
        </w:rPr>
        <w:t>суббота, воскресенье – выходной.</w:t>
      </w:r>
    </w:p>
    <w:p w:rsidR="009D320C" w:rsidRPr="009D320C" w:rsidRDefault="009D320C" w:rsidP="009D320C">
      <w:pPr>
        <w:spacing w:after="0" w:line="240" w:lineRule="auto"/>
        <w:ind w:firstLine="567"/>
        <w:rPr>
          <w:rFonts w:ascii="Times New Roman" w:eastAsia="Times New Roman" w:hAnsi="Times New Roman" w:cs="Times New Roman"/>
          <w:sz w:val="24"/>
          <w:szCs w:val="24"/>
          <w:lang w:eastAsia="ru-RU"/>
        </w:rPr>
      </w:pPr>
    </w:p>
    <w:p w:rsidR="009D320C" w:rsidRPr="009D320C" w:rsidRDefault="009D320C" w:rsidP="009D320C">
      <w:pPr>
        <w:spacing w:after="0" w:line="240" w:lineRule="auto"/>
        <w:ind w:firstLine="567"/>
        <w:rPr>
          <w:rFonts w:ascii="Times New Roman" w:eastAsia="Times New Roman" w:hAnsi="Times New Roman" w:cs="Times New Roman"/>
          <w:sz w:val="24"/>
          <w:szCs w:val="24"/>
          <w:lang w:eastAsia="ar-SA"/>
        </w:rPr>
      </w:pPr>
    </w:p>
    <w:p w:rsidR="009D320C" w:rsidRPr="009D320C" w:rsidRDefault="009D320C" w:rsidP="009D320C">
      <w:pPr>
        <w:spacing w:after="0" w:line="240" w:lineRule="auto"/>
        <w:ind w:firstLine="567"/>
        <w:rPr>
          <w:rFonts w:ascii="Times New Roman" w:eastAsia="Times New Roman" w:hAnsi="Times New Roman" w:cs="Times New Roman"/>
          <w:sz w:val="24"/>
          <w:szCs w:val="24"/>
          <w:lang w:eastAsia="ar-SA"/>
        </w:rPr>
      </w:pPr>
    </w:p>
    <w:p w:rsidR="009D320C" w:rsidRPr="009D320C" w:rsidRDefault="009D320C" w:rsidP="009D320C">
      <w:pPr>
        <w:adjustRightInd w:val="0"/>
        <w:spacing w:after="0" w:line="240" w:lineRule="auto"/>
        <w:ind w:firstLine="567"/>
        <w:jc w:val="center"/>
        <w:outlineLvl w:val="0"/>
        <w:rPr>
          <w:rFonts w:ascii="Times New Roman" w:eastAsia="Times New Roman" w:hAnsi="Times New Roman" w:cs="Times New Roman"/>
          <w:sz w:val="24"/>
          <w:szCs w:val="24"/>
          <w:lang w:eastAsia="ru-RU"/>
        </w:rPr>
      </w:pPr>
    </w:p>
    <w:p w:rsidR="009D320C" w:rsidRPr="009D320C" w:rsidRDefault="009D320C" w:rsidP="009D320C">
      <w:pPr>
        <w:spacing w:after="0" w:line="240" w:lineRule="auto"/>
        <w:ind w:firstLine="709"/>
        <w:jc w:val="right"/>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br w:type="page"/>
      </w:r>
      <w:r w:rsidRPr="009D320C">
        <w:rPr>
          <w:rFonts w:ascii="Times New Roman" w:eastAsia="Times New Roman" w:hAnsi="Times New Roman" w:cs="Times New Roman"/>
          <w:sz w:val="24"/>
          <w:szCs w:val="24"/>
          <w:lang w:eastAsia="ru-RU"/>
        </w:rPr>
        <w:lastRenderedPageBreak/>
        <w:t>Приложение № 2</w:t>
      </w:r>
    </w:p>
    <w:p w:rsidR="009D320C" w:rsidRPr="009D320C" w:rsidRDefault="009D320C" w:rsidP="009D320C">
      <w:pPr>
        <w:spacing w:after="0" w:line="240" w:lineRule="auto"/>
        <w:ind w:firstLine="709"/>
        <w:jc w:val="right"/>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к административному регламенту</w:t>
      </w:r>
    </w:p>
    <w:p w:rsidR="009D320C" w:rsidRPr="009D320C" w:rsidRDefault="009D320C" w:rsidP="009D320C">
      <w:pPr>
        <w:spacing w:after="0" w:line="240" w:lineRule="auto"/>
        <w:ind w:firstLine="709"/>
        <w:jc w:val="right"/>
        <w:rPr>
          <w:rFonts w:ascii="Times New Roman" w:eastAsia="Times New Roman" w:hAnsi="Times New Roman" w:cs="Times New Roman"/>
          <w:sz w:val="24"/>
          <w:szCs w:val="24"/>
          <w:lang w:eastAsia="ru-RU"/>
        </w:rPr>
      </w:pPr>
    </w:p>
    <w:p w:rsidR="009D320C" w:rsidRPr="009D320C" w:rsidRDefault="009D320C" w:rsidP="009D320C">
      <w:pPr>
        <w:adjustRightInd w:val="0"/>
        <w:spacing w:after="0" w:line="240" w:lineRule="auto"/>
        <w:ind w:firstLine="709"/>
        <w:jc w:val="right"/>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В архивный отдел администрации</w:t>
      </w:r>
    </w:p>
    <w:p w:rsidR="009D320C" w:rsidRPr="009D320C" w:rsidRDefault="009D320C" w:rsidP="009D320C">
      <w:pPr>
        <w:adjustRightInd w:val="0"/>
        <w:spacing w:after="0" w:line="240" w:lineRule="auto"/>
        <w:ind w:firstLine="709"/>
        <w:jc w:val="right"/>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                                              Первомайского сельского поселения</w:t>
      </w:r>
    </w:p>
    <w:p w:rsidR="009D320C" w:rsidRPr="009D320C" w:rsidRDefault="009D320C" w:rsidP="009D320C">
      <w:pPr>
        <w:adjustRightInd w:val="0"/>
        <w:spacing w:after="0" w:line="240" w:lineRule="auto"/>
        <w:ind w:firstLine="709"/>
        <w:jc w:val="right"/>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                                                     </w:t>
      </w:r>
      <w:proofErr w:type="spellStart"/>
      <w:r w:rsidRPr="009D320C">
        <w:rPr>
          <w:rFonts w:ascii="Times New Roman" w:eastAsia="Times New Roman" w:hAnsi="Times New Roman" w:cs="Times New Roman"/>
          <w:sz w:val="24"/>
          <w:szCs w:val="24"/>
          <w:lang w:eastAsia="ru-RU"/>
        </w:rPr>
        <w:t>Богучарского</w:t>
      </w:r>
      <w:proofErr w:type="spellEnd"/>
      <w:r w:rsidRPr="009D320C">
        <w:rPr>
          <w:rFonts w:ascii="Times New Roman" w:eastAsia="Times New Roman" w:hAnsi="Times New Roman" w:cs="Times New Roman"/>
          <w:sz w:val="24"/>
          <w:szCs w:val="24"/>
          <w:lang w:eastAsia="ru-RU"/>
        </w:rPr>
        <w:t xml:space="preserve"> муниципального района</w:t>
      </w:r>
    </w:p>
    <w:p w:rsidR="009D320C" w:rsidRPr="009D320C" w:rsidRDefault="009D320C" w:rsidP="009D320C">
      <w:pPr>
        <w:adjustRightInd w:val="0"/>
        <w:spacing w:after="0" w:line="240" w:lineRule="auto"/>
        <w:jc w:val="center"/>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                                                                                    </w:t>
      </w:r>
    </w:p>
    <w:p w:rsidR="009D320C" w:rsidRPr="009D320C" w:rsidRDefault="009D320C" w:rsidP="009D320C">
      <w:pPr>
        <w:adjustRightInd w:val="0"/>
        <w:spacing w:after="0" w:line="240" w:lineRule="auto"/>
        <w:jc w:val="right"/>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_____________________________________</w:t>
      </w:r>
    </w:p>
    <w:p w:rsidR="009D320C" w:rsidRPr="009D320C" w:rsidRDefault="009D320C" w:rsidP="009D320C">
      <w:pPr>
        <w:adjustRightInd w:val="0"/>
        <w:spacing w:after="0" w:line="240" w:lineRule="auto"/>
        <w:jc w:val="right"/>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_____________________________________</w:t>
      </w:r>
    </w:p>
    <w:p w:rsidR="009D320C" w:rsidRPr="009D320C" w:rsidRDefault="009D320C" w:rsidP="009D320C">
      <w:pPr>
        <w:adjustRightInd w:val="0"/>
        <w:spacing w:after="0" w:line="240" w:lineRule="auto"/>
        <w:jc w:val="right"/>
        <w:rPr>
          <w:rFonts w:ascii="Times New Roman" w:eastAsia="Times New Roman" w:hAnsi="Times New Roman" w:cs="Times New Roman"/>
          <w:sz w:val="20"/>
          <w:szCs w:val="20"/>
          <w:lang w:eastAsia="ru-RU"/>
        </w:rPr>
      </w:pPr>
      <w:r w:rsidRPr="009D320C">
        <w:rPr>
          <w:rFonts w:ascii="Times New Roman" w:eastAsia="Times New Roman" w:hAnsi="Times New Roman" w:cs="Times New Roman"/>
          <w:sz w:val="20"/>
          <w:szCs w:val="20"/>
          <w:lang w:eastAsia="ru-RU"/>
        </w:rPr>
        <w:t>(Ф.И.О., паспортные данные, адрес</w:t>
      </w:r>
    </w:p>
    <w:p w:rsidR="009D320C" w:rsidRPr="009D320C" w:rsidRDefault="009D320C" w:rsidP="009D320C">
      <w:pPr>
        <w:adjustRightInd w:val="0"/>
        <w:spacing w:after="0" w:line="240" w:lineRule="auto"/>
        <w:jc w:val="right"/>
        <w:rPr>
          <w:rFonts w:ascii="Times New Roman" w:eastAsia="Times New Roman" w:hAnsi="Times New Roman" w:cs="Times New Roman"/>
          <w:sz w:val="20"/>
          <w:szCs w:val="20"/>
          <w:lang w:eastAsia="ru-RU"/>
        </w:rPr>
      </w:pPr>
      <w:r w:rsidRPr="009D320C">
        <w:rPr>
          <w:rFonts w:ascii="Times New Roman" w:eastAsia="Times New Roman" w:hAnsi="Times New Roman" w:cs="Times New Roman"/>
          <w:sz w:val="20"/>
          <w:szCs w:val="20"/>
          <w:lang w:eastAsia="ru-RU"/>
        </w:rPr>
        <w:t>места жительства заявителя)</w:t>
      </w:r>
    </w:p>
    <w:p w:rsidR="009D320C" w:rsidRPr="009D320C" w:rsidRDefault="009D320C" w:rsidP="009D320C">
      <w:pPr>
        <w:adjustRightInd w:val="0"/>
        <w:spacing w:after="0" w:line="240" w:lineRule="auto"/>
        <w:jc w:val="right"/>
        <w:rPr>
          <w:rFonts w:ascii="Times New Roman" w:eastAsia="Times New Roman" w:hAnsi="Times New Roman" w:cs="Times New Roman"/>
          <w:sz w:val="20"/>
          <w:szCs w:val="20"/>
          <w:lang w:eastAsia="ru-RU"/>
        </w:rPr>
      </w:pPr>
      <w:r w:rsidRPr="009D320C">
        <w:rPr>
          <w:rFonts w:ascii="Times New Roman" w:eastAsia="Times New Roman" w:hAnsi="Times New Roman" w:cs="Times New Roman"/>
          <w:sz w:val="20"/>
          <w:szCs w:val="20"/>
          <w:lang w:eastAsia="ru-RU"/>
        </w:rPr>
        <w:t>_____________________________________</w:t>
      </w:r>
    </w:p>
    <w:p w:rsidR="009D320C" w:rsidRPr="009D320C" w:rsidRDefault="009D320C" w:rsidP="009D320C">
      <w:pPr>
        <w:adjustRightInd w:val="0"/>
        <w:spacing w:after="0" w:line="240" w:lineRule="auto"/>
        <w:jc w:val="right"/>
        <w:rPr>
          <w:rFonts w:ascii="Times New Roman" w:eastAsia="Times New Roman" w:hAnsi="Times New Roman" w:cs="Times New Roman"/>
          <w:sz w:val="20"/>
          <w:szCs w:val="20"/>
          <w:lang w:eastAsia="ru-RU"/>
        </w:rPr>
      </w:pPr>
      <w:r w:rsidRPr="009D320C">
        <w:rPr>
          <w:rFonts w:ascii="Times New Roman" w:eastAsia="Times New Roman" w:hAnsi="Times New Roman" w:cs="Times New Roman"/>
          <w:sz w:val="20"/>
          <w:szCs w:val="20"/>
          <w:lang w:eastAsia="ru-RU"/>
        </w:rPr>
        <w:t xml:space="preserve">(наименование, место нахождения юридического </w:t>
      </w:r>
    </w:p>
    <w:p w:rsidR="009D320C" w:rsidRPr="009D320C" w:rsidRDefault="009D320C" w:rsidP="009D320C">
      <w:pPr>
        <w:adjustRightInd w:val="0"/>
        <w:spacing w:after="0" w:line="240" w:lineRule="auto"/>
        <w:jc w:val="right"/>
        <w:rPr>
          <w:rFonts w:ascii="Times New Roman" w:eastAsia="Times New Roman" w:hAnsi="Times New Roman" w:cs="Times New Roman"/>
          <w:sz w:val="20"/>
          <w:szCs w:val="20"/>
          <w:lang w:eastAsia="ru-RU"/>
        </w:rPr>
      </w:pPr>
      <w:r w:rsidRPr="009D320C">
        <w:rPr>
          <w:rFonts w:ascii="Times New Roman" w:eastAsia="Times New Roman" w:hAnsi="Times New Roman" w:cs="Times New Roman"/>
          <w:sz w:val="20"/>
          <w:szCs w:val="20"/>
          <w:lang w:eastAsia="ru-RU"/>
        </w:rPr>
        <w:t>лица, Ф.И.О. руководителя)</w:t>
      </w:r>
    </w:p>
    <w:p w:rsidR="009D320C" w:rsidRPr="009D320C" w:rsidRDefault="009D320C" w:rsidP="009D320C">
      <w:pPr>
        <w:adjustRightInd w:val="0"/>
        <w:spacing w:after="0" w:line="240" w:lineRule="auto"/>
        <w:jc w:val="right"/>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контактный телефон __________________</w:t>
      </w:r>
    </w:p>
    <w:p w:rsidR="009D320C" w:rsidRPr="009D320C" w:rsidRDefault="009D320C" w:rsidP="009D320C">
      <w:pPr>
        <w:adjustRightInd w:val="0"/>
        <w:spacing w:after="0" w:line="240" w:lineRule="auto"/>
        <w:jc w:val="center"/>
        <w:rPr>
          <w:rFonts w:ascii="Times New Roman" w:eastAsia="Times New Roman" w:hAnsi="Times New Roman" w:cs="Times New Roman"/>
          <w:sz w:val="24"/>
          <w:szCs w:val="24"/>
          <w:lang w:eastAsia="ru-RU"/>
        </w:rPr>
      </w:pPr>
    </w:p>
    <w:p w:rsidR="009D320C" w:rsidRPr="009D320C" w:rsidRDefault="009D320C" w:rsidP="009D320C">
      <w:pPr>
        <w:adjustRightInd w:val="0"/>
        <w:spacing w:after="0" w:line="240" w:lineRule="auto"/>
        <w:jc w:val="center"/>
        <w:rPr>
          <w:rFonts w:ascii="Times New Roman" w:eastAsia="Times New Roman" w:hAnsi="Times New Roman" w:cs="Times New Roman"/>
          <w:sz w:val="24"/>
          <w:szCs w:val="24"/>
          <w:lang w:eastAsia="ru-RU"/>
        </w:rPr>
      </w:pPr>
    </w:p>
    <w:p w:rsidR="009D320C" w:rsidRPr="009D320C" w:rsidRDefault="009D320C" w:rsidP="009D320C">
      <w:pPr>
        <w:adjustRightInd w:val="0"/>
        <w:spacing w:after="0" w:line="240" w:lineRule="auto"/>
        <w:jc w:val="center"/>
        <w:rPr>
          <w:rFonts w:ascii="Times New Roman" w:eastAsia="Times New Roman" w:hAnsi="Times New Roman" w:cs="Times New Roman"/>
          <w:sz w:val="24"/>
          <w:szCs w:val="24"/>
          <w:lang w:eastAsia="ru-RU"/>
        </w:rPr>
      </w:pPr>
    </w:p>
    <w:p w:rsidR="009D320C" w:rsidRPr="009D320C" w:rsidRDefault="009D320C" w:rsidP="009D320C">
      <w:pPr>
        <w:adjustRightInd w:val="0"/>
        <w:spacing w:after="0" w:line="240" w:lineRule="auto"/>
        <w:jc w:val="center"/>
        <w:rPr>
          <w:rFonts w:ascii="Times New Roman" w:eastAsia="Times New Roman" w:hAnsi="Times New Roman" w:cs="Times New Roman"/>
          <w:b/>
          <w:sz w:val="24"/>
          <w:szCs w:val="24"/>
          <w:lang w:eastAsia="ru-RU"/>
        </w:rPr>
      </w:pPr>
      <w:r w:rsidRPr="009D320C">
        <w:rPr>
          <w:rFonts w:ascii="Times New Roman" w:eastAsia="Times New Roman" w:hAnsi="Times New Roman" w:cs="Times New Roman"/>
          <w:b/>
          <w:sz w:val="24"/>
          <w:szCs w:val="24"/>
          <w:lang w:eastAsia="ru-RU"/>
        </w:rPr>
        <w:t>Заявление</w:t>
      </w:r>
    </w:p>
    <w:p w:rsidR="009D320C" w:rsidRPr="009D320C" w:rsidRDefault="009D320C" w:rsidP="009D320C">
      <w:pPr>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9D320C" w:rsidRPr="009D320C" w:rsidRDefault="009D320C" w:rsidP="009D320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roofErr w:type="gramStart"/>
      <w:r w:rsidRPr="009D320C">
        <w:rPr>
          <w:rFonts w:ascii="Times New Roman" w:eastAsia="Times New Roman" w:hAnsi="Times New Roman" w:cs="Times New Roman"/>
          <w:sz w:val="24"/>
          <w:szCs w:val="24"/>
          <w:lang w:eastAsia="ru-RU"/>
        </w:rPr>
        <w:t>Прошу  выдать</w:t>
      </w:r>
      <w:proofErr w:type="gramEnd"/>
      <w:r w:rsidRPr="009D320C">
        <w:rPr>
          <w:rFonts w:ascii="Times New Roman" w:eastAsia="Times New Roman" w:hAnsi="Times New Roman" w:cs="Times New Roman"/>
          <w:sz w:val="24"/>
          <w:szCs w:val="24"/>
          <w:lang w:eastAsia="ru-RU"/>
        </w:rPr>
        <w:t xml:space="preserve"> заверенную копию __________________________________________ ___________________________________________________________________________</w:t>
      </w:r>
    </w:p>
    <w:p w:rsidR="009D320C" w:rsidRPr="009D320C" w:rsidRDefault="009D320C" w:rsidP="009D320C">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9D320C">
        <w:rPr>
          <w:rFonts w:ascii="Times New Roman" w:eastAsia="Times New Roman" w:hAnsi="Times New Roman" w:cs="Times New Roman"/>
          <w:sz w:val="20"/>
          <w:szCs w:val="20"/>
          <w:lang w:eastAsia="ru-RU"/>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
    <w:p w:rsidR="009D320C" w:rsidRPr="009D320C" w:rsidRDefault="009D320C" w:rsidP="009D320C">
      <w:pPr>
        <w:autoSpaceDE w:val="0"/>
        <w:autoSpaceDN w:val="0"/>
        <w:adjustRightInd w:val="0"/>
        <w:spacing w:after="0" w:line="240" w:lineRule="auto"/>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____________________________________________________________________________</w:t>
      </w:r>
    </w:p>
    <w:p w:rsidR="009D320C" w:rsidRPr="009D320C" w:rsidRDefault="009D320C" w:rsidP="009D320C">
      <w:pPr>
        <w:autoSpaceDE w:val="0"/>
        <w:autoSpaceDN w:val="0"/>
        <w:adjustRightInd w:val="0"/>
        <w:spacing w:after="0" w:line="240" w:lineRule="auto"/>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____________________________________________________________________________</w:t>
      </w:r>
    </w:p>
    <w:p w:rsidR="009D320C" w:rsidRPr="009D320C" w:rsidRDefault="009D320C" w:rsidP="009D320C">
      <w:pPr>
        <w:autoSpaceDE w:val="0"/>
        <w:autoSpaceDN w:val="0"/>
        <w:adjustRightInd w:val="0"/>
        <w:spacing w:after="0" w:line="240" w:lineRule="auto"/>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____________________________________________________________________________</w:t>
      </w:r>
    </w:p>
    <w:p w:rsidR="009D320C" w:rsidRPr="009D320C" w:rsidRDefault="009D320C" w:rsidP="009D320C">
      <w:pPr>
        <w:autoSpaceDE w:val="0"/>
        <w:autoSpaceDN w:val="0"/>
        <w:adjustRightInd w:val="0"/>
        <w:spacing w:after="0" w:line="240" w:lineRule="auto"/>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___________________________________________________________________________</w:t>
      </w:r>
    </w:p>
    <w:p w:rsidR="009D320C" w:rsidRPr="009D320C" w:rsidRDefault="009D320C" w:rsidP="009D320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9D320C" w:rsidRPr="009D320C" w:rsidRDefault="009D320C" w:rsidP="009D320C">
      <w:pPr>
        <w:autoSpaceDE w:val="0"/>
        <w:autoSpaceDN w:val="0"/>
        <w:adjustRightInd w:val="0"/>
        <w:spacing w:after="0" w:line="240" w:lineRule="auto"/>
        <w:rPr>
          <w:rFonts w:ascii="Times New Roman" w:eastAsia="Times New Roman" w:hAnsi="Times New Roman" w:cs="Times New Roman"/>
          <w:sz w:val="24"/>
          <w:szCs w:val="24"/>
          <w:lang w:eastAsia="ru-RU"/>
        </w:rPr>
      </w:pPr>
    </w:p>
    <w:p w:rsidR="009D320C" w:rsidRPr="009D320C" w:rsidRDefault="009D320C" w:rsidP="009D320C">
      <w:pPr>
        <w:autoSpaceDE w:val="0"/>
        <w:autoSpaceDN w:val="0"/>
        <w:adjustRightInd w:val="0"/>
        <w:spacing w:after="0" w:line="240" w:lineRule="auto"/>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«____» _______ 20__ г.                               ______________________</w:t>
      </w:r>
    </w:p>
    <w:p w:rsidR="009D320C" w:rsidRPr="009D320C" w:rsidRDefault="009D320C" w:rsidP="009D320C">
      <w:pPr>
        <w:autoSpaceDE w:val="0"/>
        <w:autoSpaceDN w:val="0"/>
        <w:adjustRightInd w:val="0"/>
        <w:spacing w:after="0" w:line="240" w:lineRule="auto"/>
        <w:rPr>
          <w:rFonts w:ascii="Times New Roman" w:eastAsia="Times New Roman" w:hAnsi="Times New Roman" w:cs="Times New Roman"/>
          <w:sz w:val="20"/>
          <w:szCs w:val="20"/>
          <w:lang w:eastAsia="ru-RU"/>
        </w:rPr>
      </w:pPr>
      <w:r w:rsidRPr="009D320C">
        <w:rPr>
          <w:rFonts w:ascii="Times New Roman" w:eastAsia="Times New Roman" w:hAnsi="Times New Roman" w:cs="Times New Roman"/>
          <w:sz w:val="20"/>
          <w:szCs w:val="20"/>
          <w:lang w:eastAsia="ru-RU"/>
        </w:rPr>
        <w:t xml:space="preserve">                                                                                               (подпись заявителя)</w:t>
      </w:r>
    </w:p>
    <w:p w:rsidR="009D320C" w:rsidRPr="009D320C" w:rsidRDefault="009D320C" w:rsidP="009D320C">
      <w:pPr>
        <w:adjustRightInd w:val="0"/>
        <w:spacing w:after="0" w:line="240" w:lineRule="auto"/>
        <w:jc w:val="both"/>
        <w:rPr>
          <w:rFonts w:ascii="Times New Roman" w:eastAsia="Times New Roman" w:hAnsi="Times New Roman" w:cs="Times New Roman"/>
          <w:sz w:val="24"/>
          <w:szCs w:val="24"/>
          <w:lang w:eastAsia="ru-RU"/>
        </w:rPr>
      </w:pPr>
    </w:p>
    <w:p w:rsidR="009D320C" w:rsidRPr="009D320C" w:rsidRDefault="009D320C" w:rsidP="009D320C">
      <w:pPr>
        <w:spacing w:after="0" w:line="240" w:lineRule="auto"/>
        <w:ind w:firstLine="709"/>
        <w:jc w:val="right"/>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br w:type="page"/>
      </w:r>
      <w:r w:rsidRPr="009D320C">
        <w:rPr>
          <w:rFonts w:ascii="Times New Roman" w:eastAsia="Times New Roman" w:hAnsi="Times New Roman" w:cs="Times New Roman"/>
          <w:sz w:val="24"/>
          <w:szCs w:val="24"/>
          <w:lang w:eastAsia="ru-RU"/>
        </w:rPr>
        <w:lastRenderedPageBreak/>
        <w:t>Приложение № 3</w:t>
      </w:r>
    </w:p>
    <w:p w:rsidR="009D320C" w:rsidRPr="009D320C" w:rsidRDefault="009D320C" w:rsidP="009D320C">
      <w:pPr>
        <w:spacing w:after="0" w:line="240" w:lineRule="auto"/>
        <w:ind w:firstLine="709"/>
        <w:jc w:val="right"/>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к административному регламенту</w:t>
      </w:r>
    </w:p>
    <w:p w:rsidR="009D320C" w:rsidRPr="009D320C" w:rsidRDefault="009D320C" w:rsidP="009D320C">
      <w:pPr>
        <w:adjustRightInd w:val="0"/>
        <w:spacing w:after="0" w:line="240" w:lineRule="auto"/>
        <w:jc w:val="center"/>
        <w:rPr>
          <w:rFonts w:ascii="Times New Roman" w:eastAsia="Times New Roman" w:hAnsi="Times New Roman" w:cs="Times New Roman"/>
          <w:sz w:val="24"/>
          <w:szCs w:val="24"/>
          <w:lang w:eastAsia="ru-RU"/>
        </w:rPr>
      </w:pPr>
    </w:p>
    <w:p w:rsidR="009D320C" w:rsidRPr="009D320C" w:rsidRDefault="009D320C" w:rsidP="009D320C">
      <w:pPr>
        <w:adjustRightInd w:val="0"/>
        <w:spacing w:after="0" w:line="240" w:lineRule="auto"/>
        <w:ind w:firstLine="709"/>
        <w:jc w:val="right"/>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В архивный отдел администрации</w:t>
      </w:r>
    </w:p>
    <w:p w:rsidR="009D320C" w:rsidRPr="009D320C" w:rsidRDefault="009D320C" w:rsidP="009D320C">
      <w:pPr>
        <w:adjustRightInd w:val="0"/>
        <w:spacing w:after="0" w:line="240" w:lineRule="auto"/>
        <w:ind w:firstLine="709"/>
        <w:jc w:val="right"/>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                                              Первомайского сельского поселения</w:t>
      </w:r>
    </w:p>
    <w:p w:rsidR="009D320C" w:rsidRPr="009D320C" w:rsidRDefault="009D320C" w:rsidP="009D320C">
      <w:pPr>
        <w:adjustRightInd w:val="0"/>
        <w:spacing w:after="0" w:line="240" w:lineRule="auto"/>
        <w:ind w:firstLine="709"/>
        <w:jc w:val="right"/>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                                                     </w:t>
      </w:r>
      <w:proofErr w:type="spellStart"/>
      <w:r w:rsidRPr="009D320C">
        <w:rPr>
          <w:rFonts w:ascii="Times New Roman" w:eastAsia="Times New Roman" w:hAnsi="Times New Roman" w:cs="Times New Roman"/>
          <w:sz w:val="24"/>
          <w:szCs w:val="24"/>
          <w:lang w:eastAsia="ru-RU"/>
        </w:rPr>
        <w:t>Богучарского</w:t>
      </w:r>
      <w:proofErr w:type="spellEnd"/>
      <w:r w:rsidRPr="009D320C">
        <w:rPr>
          <w:rFonts w:ascii="Times New Roman" w:eastAsia="Times New Roman" w:hAnsi="Times New Roman" w:cs="Times New Roman"/>
          <w:sz w:val="24"/>
          <w:szCs w:val="24"/>
          <w:lang w:eastAsia="ru-RU"/>
        </w:rPr>
        <w:t xml:space="preserve"> муниципального района</w:t>
      </w:r>
    </w:p>
    <w:p w:rsidR="009D320C" w:rsidRPr="009D320C" w:rsidRDefault="009D320C" w:rsidP="009D320C">
      <w:pPr>
        <w:adjustRightInd w:val="0"/>
        <w:spacing w:after="0" w:line="240" w:lineRule="auto"/>
        <w:jc w:val="right"/>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_____________________________________</w:t>
      </w:r>
    </w:p>
    <w:p w:rsidR="009D320C" w:rsidRPr="009D320C" w:rsidRDefault="009D320C" w:rsidP="009D320C">
      <w:pPr>
        <w:adjustRightInd w:val="0"/>
        <w:spacing w:after="0" w:line="240" w:lineRule="auto"/>
        <w:jc w:val="right"/>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_____________________________________</w:t>
      </w:r>
    </w:p>
    <w:p w:rsidR="009D320C" w:rsidRPr="009D320C" w:rsidRDefault="009D320C" w:rsidP="009D320C">
      <w:pPr>
        <w:adjustRightInd w:val="0"/>
        <w:spacing w:after="0" w:line="240" w:lineRule="auto"/>
        <w:jc w:val="right"/>
        <w:rPr>
          <w:rFonts w:ascii="Times New Roman" w:eastAsia="Times New Roman" w:hAnsi="Times New Roman" w:cs="Times New Roman"/>
          <w:sz w:val="20"/>
          <w:szCs w:val="20"/>
          <w:lang w:eastAsia="ru-RU"/>
        </w:rPr>
      </w:pPr>
      <w:r w:rsidRPr="009D320C">
        <w:rPr>
          <w:rFonts w:ascii="Times New Roman" w:eastAsia="Times New Roman" w:hAnsi="Times New Roman" w:cs="Times New Roman"/>
          <w:sz w:val="20"/>
          <w:szCs w:val="20"/>
          <w:lang w:eastAsia="ru-RU"/>
        </w:rPr>
        <w:t>(Ф.И.О., паспортные данные (серия, номер паспорта,</w:t>
      </w:r>
    </w:p>
    <w:p w:rsidR="009D320C" w:rsidRPr="009D320C" w:rsidRDefault="009D320C" w:rsidP="009D320C">
      <w:pPr>
        <w:adjustRightInd w:val="0"/>
        <w:spacing w:after="0" w:line="240" w:lineRule="auto"/>
        <w:jc w:val="right"/>
        <w:rPr>
          <w:rFonts w:ascii="Times New Roman" w:eastAsia="Times New Roman" w:hAnsi="Times New Roman" w:cs="Times New Roman"/>
          <w:sz w:val="20"/>
          <w:szCs w:val="20"/>
          <w:lang w:eastAsia="ru-RU"/>
        </w:rPr>
      </w:pPr>
      <w:r w:rsidRPr="009D320C">
        <w:rPr>
          <w:rFonts w:ascii="Times New Roman" w:eastAsia="Times New Roman" w:hAnsi="Times New Roman" w:cs="Times New Roman"/>
          <w:sz w:val="20"/>
          <w:szCs w:val="20"/>
          <w:lang w:eastAsia="ru-RU"/>
        </w:rPr>
        <w:t xml:space="preserve"> когда и кем выдан, адрес</w:t>
      </w:r>
    </w:p>
    <w:p w:rsidR="009D320C" w:rsidRPr="009D320C" w:rsidRDefault="009D320C" w:rsidP="009D320C">
      <w:pPr>
        <w:adjustRightInd w:val="0"/>
        <w:spacing w:after="0" w:line="240" w:lineRule="auto"/>
        <w:jc w:val="right"/>
        <w:rPr>
          <w:rFonts w:ascii="Times New Roman" w:eastAsia="Times New Roman" w:hAnsi="Times New Roman" w:cs="Times New Roman"/>
          <w:sz w:val="20"/>
          <w:szCs w:val="20"/>
          <w:lang w:eastAsia="ru-RU"/>
        </w:rPr>
      </w:pPr>
      <w:r w:rsidRPr="009D320C">
        <w:rPr>
          <w:rFonts w:ascii="Times New Roman" w:eastAsia="Times New Roman" w:hAnsi="Times New Roman" w:cs="Times New Roman"/>
          <w:sz w:val="20"/>
          <w:szCs w:val="20"/>
          <w:lang w:eastAsia="ru-RU"/>
        </w:rPr>
        <w:t xml:space="preserve">места жительства заявителя) </w:t>
      </w:r>
    </w:p>
    <w:p w:rsidR="009D320C" w:rsidRPr="009D320C" w:rsidRDefault="009D320C" w:rsidP="009D320C">
      <w:pPr>
        <w:adjustRightInd w:val="0"/>
        <w:spacing w:after="0" w:line="240" w:lineRule="auto"/>
        <w:jc w:val="right"/>
        <w:rPr>
          <w:rFonts w:ascii="Times New Roman" w:eastAsia="Times New Roman" w:hAnsi="Times New Roman" w:cs="Times New Roman"/>
          <w:sz w:val="20"/>
          <w:szCs w:val="20"/>
          <w:lang w:eastAsia="ru-RU"/>
        </w:rPr>
      </w:pPr>
    </w:p>
    <w:p w:rsidR="009D320C" w:rsidRPr="009D320C" w:rsidRDefault="009D320C" w:rsidP="009D320C">
      <w:pPr>
        <w:spacing w:after="0" w:line="240" w:lineRule="auto"/>
        <w:ind w:firstLine="709"/>
        <w:jc w:val="right"/>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в лице______________________________________</w:t>
      </w:r>
    </w:p>
    <w:p w:rsidR="009D320C" w:rsidRPr="009D320C" w:rsidRDefault="009D320C" w:rsidP="009D320C">
      <w:pPr>
        <w:spacing w:after="0" w:line="240" w:lineRule="auto"/>
        <w:ind w:firstLine="709"/>
        <w:jc w:val="right"/>
        <w:rPr>
          <w:rFonts w:ascii="Times New Roman" w:eastAsia="Times New Roman" w:hAnsi="Times New Roman" w:cs="Times New Roman"/>
          <w:sz w:val="20"/>
          <w:szCs w:val="20"/>
          <w:lang w:eastAsia="ru-RU"/>
        </w:rPr>
      </w:pPr>
      <w:r w:rsidRPr="009D320C">
        <w:rPr>
          <w:rFonts w:ascii="Times New Roman" w:eastAsia="Times New Roman" w:hAnsi="Times New Roman" w:cs="Times New Roman"/>
          <w:sz w:val="20"/>
          <w:szCs w:val="20"/>
          <w:lang w:eastAsia="ru-RU"/>
        </w:rPr>
        <w:t>(Ф.И.О., паспортные данные и документ, удостоверяющий</w:t>
      </w:r>
    </w:p>
    <w:p w:rsidR="009D320C" w:rsidRPr="009D320C" w:rsidRDefault="009D320C" w:rsidP="009D320C">
      <w:pPr>
        <w:spacing w:after="0" w:line="240" w:lineRule="auto"/>
        <w:ind w:firstLine="709"/>
        <w:jc w:val="right"/>
        <w:rPr>
          <w:rFonts w:ascii="Times New Roman" w:eastAsia="Times New Roman" w:hAnsi="Times New Roman" w:cs="Times New Roman"/>
          <w:sz w:val="20"/>
          <w:szCs w:val="20"/>
          <w:lang w:eastAsia="ru-RU"/>
        </w:rPr>
      </w:pPr>
      <w:r w:rsidRPr="009D320C">
        <w:rPr>
          <w:rFonts w:ascii="Times New Roman" w:eastAsia="Times New Roman" w:hAnsi="Times New Roman" w:cs="Times New Roman"/>
          <w:sz w:val="20"/>
          <w:szCs w:val="20"/>
          <w:lang w:eastAsia="ru-RU"/>
        </w:rPr>
        <w:t>полномочия представителя)</w:t>
      </w:r>
    </w:p>
    <w:p w:rsidR="009D320C" w:rsidRPr="009D320C" w:rsidRDefault="009D320C" w:rsidP="009D320C">
      <w:pPr>
        <w:adjustRightInd w:val="0"/>
        <w:spacing w:after="0" w:line="240" w:lineRule="auto"/>
        <w:jc w:val="center"/>
        <w:rPr>
          <w:rFonts w:ascii="Times New Roman" w:eastAsia="Times New Roman" w:hAnsi="Times New Roman" w:cs="Times New Roman"/>
          <w:sz w:val="24"/>
          <w:szCs w:val="24"/>
          <w:lang w:eastAsia="ru-RU"/>
        </w:rPr>
      </w:pPr>
    </w:p>
    <w:p w:rsidR="009D320C" w:rsidRPr="009D320C" w:rsidRDefault="009D320C" w:rsidP="009D320C">
      <w:pPr>
        <w:adjustRightInd w:val="0"/>
        <w:spacing w:after="0" w:line="240" w:lineRule="auto"/>
        <w:jc w:val="center"/>
        <w:rPr>
          <w:rFonts w:ascii="Times New Roman" w:eastAsia="Times New Roman" w:hAnsi="Times New Roman" w:cs="Times New Roman"/>
          <w:b/>
          <w:sz w:val="24"/>
          <w:szCs w:val="24"/>
          <w:lang w:eastAsia="ru-RU"/>
        </w:rPr>
      </w:pPr>
      <w:r w:rsidRPr="009D320C">
        <w:rPr>
          <w:rFonts w:ascii="Times New Roman" w:eastAsia="Times New Roman" w:hAnsi="Times New Roman" w:cs="Times New Roman"/>
          <w:b/>
          <w:sz w:val="24"/>
          <w:szCs w:val="24"/>
          <w:lang w:eastAsia="ru-RU"/>
        </w:rPr>
        <w:t>Заявление</w:t>
      </w:r>
    </w:p>
    <w:p w:rsidR="009D320C" w:rsidRPr="009D320C" w:rsidRDefault="009D320C" w:rsidP="009D320C">
      <w:pPr>
        <w:adjustRightInd w:val="0"/>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1. Я, ______________________________________________________________</w:t>
      </w:r>
    </w:p>
    <w:p w:rsidR="009D320C" w:rsidRPr="009D320C" w:rsidRDefault="009D320C" w:rsidP="009D320C">
      <w:pPr>
        <w:spacing w:after="0" w:line="240" w:lineRule="auto"/>
        <w:ind w:firstLine="567"/>
        <w:jc w:val="center"/>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0"/>
          <w:szCs w:val="20"/>
          <w:lang w:eastAsia="ru-RU"/>
        </w:rPr>
        <w:t xml:space="preserve">(Ф.И.О. заявителя, необходимо также указать все изменения фамилии (имени) </w:t>
      </w:r>
    </w:p>
    <w:p w:rsidR="009D320C" w:rsidRPr="009D320C" w:rsidRDefault="009D320C" w:rsidP="009D320C">
      <w:pPr>
        <w:spacing w:after="0" w:line="240" w:lineRule="auto"/>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____________________________________________________________________________</w:t>
      </w:r>
    </w:p>
    <w:p w:rsidR="009D320C" w:rsidRPr="009D320C" w:rsidRDefault="009D320C" w:rsidP="009D320C">
      <w:pPr>
        <w:spacing w:after="0" w:line="240" w:lineRule="auto"/>
        <w:ind w:firstLine="567"/>
        <w:jc w:val="center"/>
        <w:rPr>
          <w:rFonts w:ascii="Times New Roman" w:eastAsia="Times New Roman" w:hAnsi="Times New Roman" w:cs="Times New Roman"/>
          <w:sz w:val="20"/>
          <w:szCs w:val="20"/>
          <w:lang w:eastAsia="ru-RU"/>
        </w:rPr>
      </w:pPr>
      <w:r w:rsidRPr="009D320C">
        <w:rPr>
          <w:rFonts w:ascii="Times New Roman" w:eastAsia="Times New Roman" w:hAnsi="Times New Roman" w:cs="Times New Roman"/>
          <w:sz w:val="20"/>
          <w:szCs w:val="20"/>
          <w:lang w:eastAsia="ru-RU"/>
        </w:rPr>
        <w:t>за запрашиваемый период)</w:t>
      </w:r>
    </w:p>
    <w:p w:rsidR="009D320C" w:rsidRPr="009D320C" w:rsidRDefault="009D320C" w:rsidP="009D320C">
      <w:pPr>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Дата рождения __________________________________________________________</w:t>
      </w:r>
    </w:p>
    <w:p w:rsidR="009D320C" w:rsidRPr="009D320C" w:rsidRDefault="009D320C" w:rsidP="009D320C">
      <w:pPr>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Адрес (по месту </w:t>
      </w:r>
      <w:proofErr w:type="gramStart"/>
      <w:r w:rsidRPr="009D320C">
        <w:rPr>
          <w:rFonts w:ascii="Times New Roman" w:eastAsia="Times New Roman" w:hAnsi="Times New Roman" w:cs="Times New Roman"/>
          <w:sz w:val="24"/>
          <w:szCs w:val="24"/>
          <w:lang w:eastAsia="ru-RU"/>
        </w:rPr>
        <w:t>регистрации)_</w:t>
      </w:r>
      <w:proofErr w:type="gramEnd"/>
      <w:r w:rsidRPr="009D320C">
        <w:rPr>
          <w:rFonts w:ascii="Times New Roman" w:eastAsia="Times New Roman" w:hAnsi="Times New Roman" w:cs="Times New Roman"/>
          <w:sz w:val="24"/>
          <w:szCs w:val="24"/>
          <w:lang w:eastAsia="ru-RU"/>
        </w:rPr>
        <w:t>______________________________________________</w:t>
      </w:r>
    </w:p>
    <w:p w:rsidR="009D320C" w:rsidRPr="009D320C" w:rsidRDefault="009D320C" w:rsidP="009D320C">
      <w:pPr>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Контактный телефон ______________________________________________________</w:t>
      </w:r>
    </w:p>
    <w:p w:rsidR="009D320C" w:rsidRPr="009D320C" w:rsidRDefault="009D320C" w:rsidP="009D320C">
      <w:pPr>
        <w:spacing w:after="0" w:line="240" w:lineRule="auto"/>
        <w:ind w:firstLine="567"/>
        <w:jc w:val="both"/>
        <w:rPr>
          <w:rFonts w:ascii="Times New Roman" w:eastAsia="Times New Roman" w:hAnsi="Times New Roman" w:cs="Times New Roman"/>
          <w:sz w:val="20"/>
          <w:szCs w:val="20"/>
          <w:lang w:eastAsia="ru-RU"/>
        </w:rPr>
      </w:pPr>
      <w:r w:rsidRPr="009D320C">
        <w:rPr>
          <w:rFonts w:ascii="Times New Roman" w:eastAsia="Times New Roman" w:hAnsi="Times New Roman" w:cs="Times New Roman"/>
          <w:sz w:val="24"/>
          <w:szCs w:val="24"/>
          <w:lang w:eastAsia="ru-RU"/>
        </w:rPr>
        <w:t xml:space="preserve">Прошу выдать архивную справку (архивную выписку) – </w:t>
      </w:r>
      <w:r w:rsidRPr="009D320C">
        <w:rPr>
          <w:rFonts w:ascii="Times New Roman" w:eastAsia="Times New Roman" w:hAnsi="Times New Roman" w:cs="Times New Roman"/>
          <w:sz w:val="20"/>
          <w:szCs w:val="20"/>
          <w:lang w:eastAsia="ru-RU"/>
        </w:rPr>
        <w:t>нужное подчеркнуть</w:t>
      </w:r>
    </w:p>
    <w:p w:rsidR="009D320C" w:rsidRPr="009D320C" w:rsidRDefault="009D320C" w:rsidP="009D320C">
      <w:pPr>
        <w:spacing w:after="0" w:line="240" w:lineRule="auto"/>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____________________________________________________________________________</w:t>
      </w:r>
    </w:p>
    <w:p w:rsidR="009D320C" w:rsidRPr="009D320C" w:rsidRDefault="009D320C" w:rsidP="009D320C">
      <w:pPr>
        <w:spacing w:after="0" w:line="240" w:lineRule="auto"/>
        <w:ind w:firstLine="567"/>
        <w:jc w:val="center"/>
        <w:rPr>
          <w:rFonts w:ascii="Times New Roman" w:eastAsia="Times New Roman" w:hAnsi="Times New Roman" w:cs="Times New Roman"/>
          <w:sz w:val="20"/>
          <w:szCs w:val="20"/>
          <w:lang w:eastAsia="ru-RU"/>
        </w:rPr>
      </w:pPr>
      <w:r w:rsidRPr="009D320C">
        <w:rPr>
          <w:rFonts w:ascii="Times New Roman" w:eastAsia="Times New Roman" w:hAnsi="Times New Roman" w:cs="Times New Roman"/>
          <w:sz w:val="20"/>
          <w:szCs w:val="20"/>
          <w:lang w:eastAsia="ru-RU"/>
        </w:rPr>
        <w:t>(</w:t>
      </w:r>
      <w:proofErr w:type="gramStart"/>
      <w:r w:rsidRPr="009D320C">
        <w:rPr>
          <w:rFonts w:ascii="Times New Roman" w:eastAsia="Times New Roman" w:hAnsi="Times New Roman" w:cs="Times New Roman"/>
          <w:sz w:val="20"/>
          <w:szCs w:val="20"/>
          <w:lang w:eastAsia="ru-RU"/>
        </w:rPr>
        <w:t>указать</w:t>
      </w:r>
      <w:proofErr w:type="gramEnd"/>
      <w:r w:rsidRPr="009D320C">
        <w:rPr>
          <w:rFonts w:ascii="Times New Roman" w:eastAsia="Times New Roman" w:hAnsi="Times New Roman" w:cs="Times New Roman"/>
          <w:sz w:val="20"/>
          <w:szCs w:val="20"/>
          <w:lang w:eastAsia="ru-RU"/>
        </w:rPr>
        <w:t xml:space="preserve"> о чем запрашивается архивная справка – о трудовом стаже, о льготном стаже, о заработной плате, о награждениях, другое).</w:t>
      </w:r>
    </w:p>
    <w:p w:rsidR="009D320C" w:rsidRPr="009D320C" w:rsidRDefault="009D320C" w:rsidP="009D320C">
      <w:pPr>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 xml:space="preserve">2.  Цель запроса (для </w:t>
      </w:r>
      <w:proofErr w:type="gramStart"/>
      <w:r w:rsidRPr="009D320C">
        <w:rPr>
          <w:rFonts w:ascii="Times New Roman" w:eastAsia="Times New Roman" w:hAnsi="Times New Roman" w:cs="Times New Roman"/>
          <w:sz w:val="24"/>
          <w:szCs w:val="24"/>
          <w:lang w:eastAsia="ru-RU"/>
        </w:rPr>
        <w:t>чего)_</w:t>
      </w:r>
      <w:proofErr w:type="gramEnd"/>
      <w:r w:rsidRPr="009D320C">
        <w:rPr>
          <w:rFonts w:ascii="Times New Roman" w:eastAsia="Times New Roman" w:hAnsi="Times New Roman" w:cs="Times New Roman"/>
          <w:sz w:val="24"/>
          <w:szCs w:val="24"/>
          <w:lang w:eastAsia="ru-RU"/>
        </w:rPr>
        <w:t>___________________________________________</w:t>
      </w:r>
    </w:p>
    <w:p w:rsidR="009D320C" w:rsidRPr="009D320C" w:rsidRDefault="009D320C" w:rsidP="009D320C">
      <w:pPr>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3. Хронология запрашиваемой информации (временной период) ___________________________________________________________________________</w:t>
      </w:r>
    </w:p>
    <w:p w:rsidR="009D320C" w:rsidRPr="009D320C" w:rsidRDefault="009D320C" w:rsidP="009D320C">
      <w:pPr>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4. Наименование места работы за запрашиваемый период: ____________________</w:t>
      </w:r>
    </w:p>
    <w:p w:rsidR="009D320C" w:rsidRPr="009D320C" w:rsidRDefault="009D320C" w:rsidP="009D320C">
      <w:pPr>
        <w:spacing w:after="0" w:line="240" w:lineRule="auto"/>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___________________________________________________________________________</w:t>
      </w:r>
    </w:p>
    <w:p w:rsidR="009D320C" w:rsidRPr="009D320C" w:rsidRDefault="009D320C" w:rsidP="009D320C">
      <w:pPr>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5. Занимаемая должность за запрашиваемый период: _________________________</w:t>
      </w:r>
    </w:p>
    <w:p w:rsidR="009D320C" w:rsidRPr="009D320C" w:rsidRDefault="009D320C" w:rsidP="009D320C">
      <w:pPr>
        <w:spacing w:after="0" w:line="240" w:lineRule="auto"/>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__________________________________________________________________</w:t>
      </w:r>
    </w:p>
    <w:p w:rsidR="009D320C" w:rsidRPr="009D320C" w:rsidRDefault="009D320C" w:rsidP="009D320C">
      <w:pPr>
        <w:spacing w:after="0" w:line="240" w:lineRule="auto"/>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__________________________________________________________________</w:t>
      </w:r>
    </w:p>
    <w:p w:rsidR="009D320C" w:rsidRPr="009D320C" w:rsidRDefault="009D320C" w:rsidP="009D320C">
      <w:pPr>
        <w:spacing w:after="0" w:line="240" w:lineRule="auto"/>
        <w:ind w:firstLine="567"/>
        <w:jc w:val="center"/>
        <w:rPr>
          <w:rFonts w:ascii="Times New Roman" w:eastAsia="Times New Roman" w:hAnsi="Times New Roman" w:cs="Times New Roman"/>
          <w:sz w:val="20"/>
          <w:szCs w:val="20"/>
          <w:lang w:eastAsia="ru-RU"/>
        </w:rPr>
      </w:pPr>
      <w:r w:rsidRPr="009D320C">
        <w:rPr>
          <w:rFonts w:ascii="Times New Roman" w:eastAsia="Times New Roman" w:hAnsi="Times New Roman" w:cs="Times New Roman"/>
          <w:sz w:val="20"/>
          <w:szCs w:val="20"/>
          <w:lang w:eastAsia="ru-RU"/>
        </w:rPr>
        <w:t>(иные сведения, документы и материалы, подтверждающие сведения, указанные в заявлении (при наличии)).</w:t>
      </w:r>
    </w:p>
    <w:p w:rsidR="009D320C" w:rsidRPr="009D320C" w:rsidRDefault="009D320C" w:rsidP="009D320C">
      <w:pPr>
        <w:spacing w:after="0" w:line="240" w:lineRule="auto"/>
        <w:ind w:firstLine="567"/>
        <w:jc w:val="both"/>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Приложение (при наличии) на ______ л.</w:t>
      </w:r>
    </w:p>
    <w:p w:rsidR="009D320C" w:rsidRPr="009D320C" w:rsidRDefault="009D320C" w:rsidP="009D320C">
      <w:pPr>
        <w:spacing w:after="0" w:line="240" w:lineRule="auto"/>
        <w:rPr>
          <w:rFonts w:ascii="Times New Roman" w:eastAsia="Times New Roman" w:hAnsi="Times New Roman" w:cs="Times New Roman"/>
          <w:sz w:val="24"/>
          <w:szCs w:val="24"/>
          <w:lang w:eastAsia="ru-RU"/>
        </w:rPr>
      </w:pPr>
    </w:p>
    <w:p w:rsidR="009D320C" w:rsidRPr="009D320C" w:rsidRDefault="009D320C" w:rsidP="009D320C">
      <w:pPr>
        <w:spacing w:after="0" w:line="240" w:lineRule="auto"/>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__________________                                                             ________________________</w:t>
      </w:r>
    </w:p>
    <w:p w:rsidR="009D320C" w:rsidRPr="009D320C" w:rsidRDefault="009D320C" w:rsidP="009D320C">
      <w:pPr>
        <w:spacing w:after="0" w:line="240" w:lineRule="auto"/>
        <w:rPr>
          <w:rFonts w:ascii="Times New Roman" w:eastAsia="Times New Roman" w:hAnsi="Times New Roman" w:cs="Times New Roman"/>
          <w:sz w:val="20"/>
          <w:szCs w:val="20"/>
          <w:lang w:eastAsia="ru-RU"/>
        </w:rPr>
      </w:pPr>
      <w:r w:rsidRPr="009D320C">
        <w:rPr>
          <w:rFonts w:ascii="Times New Roman" w:eastAsia="Times New Roman" w:hAnsi="Times New Roman" w:cs="Times New Roman"/>
          <w:sz w:val="20"/>
          <w:szCs w:val="20"/>
          <w:lang w:eastAsia="ru-RU"/>
        </w:rPr>
        <w:t xml:space="preserve">           (</w:t>
      </w:r>
      <w:proofErr w:type="gramStart"/>
      <w:r w:rsidRPr="009D320C">
        <w:rPr>
          <w:rFonts w:ascii="Times New Roman" w:eastAsia="Times New Roman" w:hAnsi="Times New Roman" w:cs="Times New Roman"/>
          <w:sz w:val="20"/>
          <w:szCs w:val="20"/>
          <w:lang w:eastAsia="ru-RU"/>
        </w:rPr>
        <w:t xml:space="preserve">дата)   </w:t>
      </w:r>
      <w:proofErr w:type="gramEnd"/>
      <w:r w:rsidRPr="009D320C">
        <w:rPr>
          <w:rFonts w:ascii="Times New Roman" w:eastAsia="Times New Roman" w:hAnsi="Times New Roman" w:cs="Times New Roman"/>
          <w:sz w:val="20"/>
          <w:szCs w:val="20"/>
          <w:lang w:eastAsia="ru-RU"/>
        </w:rPr>
        <w:t xml:space="preserve">                                                                                                                   (подпись заявителя)</w:t>
      </w:r>
    </w:p>
    <w:p w:rsidR="009D320C" w:rsidRDefault="009D32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D320C" w:rsidRPr="009D320C" w:rsidRDefault="009D320C" w:rsidP="009D320C">
      <w:pPr>
        <w:spacing w:after="0" w:line="240" w:lineRule="auto"/>
        <w:ind w:firstLine="709"/>
        <w:jc w:val="right"/>
        <w:rPr>
          <w:rFonts w:ascii="Times New Roman" w:eastAsia="Times New Roman" w:hAnsi="Times New Roman" w:cs="Times New Roman"/>
          <w:sz w:val="24"/>
          <w:szCs w:val="24"/>
          <w:lang w:eastAsia="ru-RU"/>
        </w:rPr>
      </w:pPr>
      <w:bookmarkStart w:id="0" w:name="_GoBack"/>
      <w:bookmarkEnd w:id="0"/>
      <w:r w:rsidRPr="009D320C">
        <w:rPr>
          <w:rFonts w:ascii="Times New Roman" w:eastAsia="Times New Roman" w:hAnsi="Times New Roman" w:cs="Times New Roman"/>
          <w:sz w:val="24"/>
          <w:szCs w:val="24"/>
          <w:lang w:eastAsia="ru-RU"/>
        </w:rPr>
        <w:lastRenderedPageBreak/>
        <w:t>Приложение № 4</w:t>
      </w:r>
    </w:p>
    <w:p w:rsidR="009D320C" w:rsidRPr="009D320C" w:rsidRDefault="009D320C" w:rsidP="009D320C">
      <w:pPr>
        <w:spacing w:after="0" w:line="240" w:lineRule="auto"/>
        <w:ind w:firstLine="709"/>
        <w:jc w:val="right"/>
        <w:rPr>
          <w:rFonts w:ascii="Times New Roman" w:eastAsia="Times New Roman" w:hAnsi="Times New Roman" w:cs="Times New Roman"/>
          <w:sz w:val="24"/>
          <w:szCs w:val="24"/>
          <w:lang w:eastAsia="ru-RU"/>
        </w:rPr>
      </w:pPr>
      <w:r w:rsidRPr="009D320C">
        <w:rPr>
          <w:rFonts w:ascii="Times New Roman" w:eastAsia="Times New Roman" w:hAnsi="Times New Roman" w:cs="Times New Roman"/>
          <w:sz w:val="24"/>
          <w:szCs w:val="24"/>
          <w:lang w:eastAsia="ru-RU"/>
        </w:rPr>
        <w:t>к административному регламенту</w:t>
      </w:r>
    </w:p>
    <w:p w:rsidR="009D320C" w:rsidRPr="009D320C" w:rsidRDefault="009D320C" w:rsidP="009D320C">
      <w:pPr>
        <w:spacing w:after="0" w:line="240" w:lineRule="auto"/>
        <w:jc w:val="center"/>
        <w:rPr>
          <w:rFonts w:ascii="Times New Roman" w:eastAsia="Times New Roman" w:hAnsi="Times New Roman" w:cs="Times New Roman"/>
          <w:b/>
          <w:sz w:val="24"/>
          <w:szCs w:val="24"/>
          <w:lang w:eastAsia="ru-RU"/>
        </w:rPr>
      </w:pPr>
      <w:r w:rsidRPr="009D320C">
        <w:rPr>
          <w:rFonts w:ascii="Times New Roman" w:eastAsia="Times New Roman" w:hAnsi="Times New Roman" w:cs="Times New Roman"/>
          <w:b/>
          <w:sz w:val="24"/>
          <w:szCs w:val="24"/>
          <w:lang w:eastAsia="ru-RU"/>
        </w:rPr>
        <w:t>Блок-схема</w:t>
      </w:r>
    </w:p>
    <w:p w:rsidR="009D320C" w:rsidRPr="009D320C" w:rsidRDefault="009D320C" w:rsidP="009D320C">
      <w:pPr>
        <w:spacing w:after="0" w:line="240" w:lineRule="auto"/>
        <w:jc w:val="center"/>
        <w:rPr>
          <w:rFonts w:ascii="Times New Roman" w:eastAsia="Times New Roman" w:hAnsi="Times New Roman" w:cs="Times New Roman"/>
          <w:b/>
          <w:sz w:val="24"/>
          <w:szCs w:val="24"/>
          <w:lang w:eastAsia="ru-RU"/>
        </w:rPr>
      </w:pPr>
      <w:r w:rsidRPr="009D320C">
        <w:rPr>
          <w:rFonts w:ascii="Times New Roman" w:eastAsia="Times New Roman" w:hAnsi="Times New Roman" w:cs="Times New Roman"/>
          <w:b/>
          <w:sz w:val="24"/>
          <w:szCs w:val="24"/>
          <w:lang w:eastAsia="ru-RU"/>
        </w:rPr>
        <w:t>действий по предоставлению муниципальной услуги</w:t>
      </w:r>
    </w:p>
    <w:p w:rsidR="009D320C" w:rsidRPr="009D320C" w:rsidRDefault="009D320C" w:rsidP="009D320C">
      <w:pPr>
        <w:spacing w:after="0" w:line="240" w:lineRule="auto"/>
        <w:jc w:val="center"/>
        <w:rPr>
          <w:rFonts w:ascii="Times New Roman" w:eastAsia="Times New Roman" w:hAnsi="Times New Roman" w:cs="Times New Roman"/>
          <w:b/>
          <w:sz w:val="24"/>
          <w:szCs w:val="24"/>
          <w:lang w:eastAsia="ru-RU"/>
        </w:rPr>
      </w:pPr>
    </w:p>
    <w:p w:rsidR="009D320C" w:rsidRPr="009D320C" w:rsidRDefault="009D320C" w:rsidP="009D320C">
      <w:pPr>
        <w:spacing w:after="0" w:line="240" w:lineRule="auto"/>
        <w:rPr>
          <w:rFonts w:ascii="Times New Roman" w:eastAsia="Times New Roman" w:hAnsi="Times New Roman" w:cs="Times New Roman"/>
          <w:sz w:val="24"/>
          <w:szCs w:val="24"/>
          <w:lang w:eastAsia="ru-RU"/>
        </w:rPr>
      </w:pPr>
      <w:r w:rsidRPr="009D320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68580</wp:posOffset>
                </wp:positionV>
                <wp:extent cx="4669155" cy="647700"/>
                <wp:effectExtent l="7620" t="11430" r="9525" b="762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9155" cy="647700"/>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7051"/>
                            </w:tblGrid>
                            <w:tr w:rsidR="009D320C">
                              <w:trPr>
                                <w:tblCellSpacing w:w="0" w:type="dxa"/>
                              </w:trPr>
                              <w:tc>
                                <w:tcPr>
                                  <w:tcW w:w="0" w:type="auto"/>
                                  <w:vAlign w:val="center"/>
                                </w:tcPr>
                                <w:p w:rsidR="009D320C" w:rsidRDefault="009D320C">
                                  <w:pPr>
                                    <w:pStyle w:val="ConsPlusNonformat"/>
                                    <w:jc w:val="center"/>
                                    <w:rPr>
                                      <w:rFonts w:ascii="Arial" w:hAnsi="Arial" w:cs="Arial"/>
                                      <w:sz w:val="24"/>
                                      <w:szCs w:val="24"/>
                                    </w:rPr>
                                  </w:pPr>
                                  <w:r>
                                    <w:rPr>
                                      <w:rFonts w:ascii="Arial" w:hAnsi="Arial" w:cs="Arial"/>
                                      <w:sz w:val="24"/>
                                      <w:szCs w:val="24"/>
                                    </w:rPr>
                                    <w:t>Получение заявление, его регистрация и передача на исполнение должностному лицу, ответственному за предоставление муниципальной услуги</w:t>
                                  </w:r>
                                </w:p>
                                <w:p w:rsidR="009D320C" w:rsidRDefault="009D320C">
                                  <w:pPr>
                                    <w:rPr>
                                      <w:rFonts w:ascii="Times New Roman" w:hAnsi="Times New Roman" w:cs="Times New Roman"/>
                                      <w:sz w:val="24"/>
                                      <w:szCs w:val="24"/>
                                    </w:rPr>
                                  </w:pPr>
                                </w:p>
                              </w:tc>
                            </w:tr>
                          </w:tbl>
                          <w:p w:rsidR="009D320C" w:rsidRDefault="009D320C" w:rsidP="009D320C">
                            <w:pPr>
                              <w:rPr>
                                <w:rFonts w:eastAsia="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3" o:spid="_x0000_s1026" type="#_x0000_t109" style="position:absolute;margin-left:58.35pt;margin-top:5.4pt;width:367.6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">
                <v:textbox>
                  <w:txbxContent>
                    <w:tbl>
                      <w:tblPr>
                        <w:tblW w:w="5000" w:type="pct"/>
                        <w:tblCellSpacing w:w="0" w:type="dxa"/>
                        <w:tblCellMar>
                          <w:left w:w="0" w:type="dxa"/>
                          <w:right w:w="0" w:type="dxa"/>
                        </w:tblCellMar>
                        <w:tblLook w:val="04A0" w:firstRow="1" w:lastRow="0" w:firstColumn="1" w:lastColumn="0" w:noHBand="0" w:noVBand="1"/>
                      </w:tblPr>
                      <w:tblGrid>
                        <w:gridCol w:w="7051"/>
                      </w:tblGrid>
                      <w:tr w:rsidR="009D320C">
                        <w:trPr>
                          <w:tblCellSpacing w:w="0" w:type="dxa"/>
                        </w:trPr>
                        <w:tc>
                          <w:tcPr>
                            <w:tcW w:w="0" w:type="auto"/>
                            <w:vAlign w:val="center"/>
                          </w:tcPr>
                          <w:p w:rsidR="009D320C" w:rsidRDefault="009D320C">
                            <w:pPr>
                              <w:pStyle w:val="ConsPlusNonformat"/>
                              <w:jc w:val="center"/>
                              <w:rPr>
                                <w:rFonts w:ascii="Arial" w:hAnsi="Arial" w:cs="Arial"/>
                                <w:sz w:val="24"/>
                                <w:szCs w:val="24"/>
                              </w:rPr>
                            </w:pPr>
                            <w:r>
                              <w:rPr>
                                <w:rFonts w:ascii="Arial" w:hAnsi="Arial" w:cs="Arial"/>
                                <w:sz w:val="24"/>
                                <w:szCs w:val="24"/>
                              </w:rPr>
                              <w:t>Получение заявление, его регистрация и передача на исполнение должностному лицу, ответственному за предоставление муниципальной услуги</w:t>
                            </w:r>
                          </w:p>
                          <w:p w:rsidR="009D320C" w:rsidRDefault="009D320C">
                            <w:pPr>
                              <w:rPr>
                                <w:rFonts w:ascii="Times New Roman" w:hAnsi="Times New Roman" w:cs="Times New Roman"/>
                                <w:sz w:val="24"/>
                                <w:szCs w:val="24"/>
                              </w:rPr>
                            </w:pPr>
                          </w:p>
                        </w:tc>
                      </w:tr>
                    </w:tbl>
                    <w:p w:rsidR="009D320C" w:rsidRDefault="009D320C" w:rsidP="009D320C">
                      <w:pPr>
                        <w:rPr>
                          <w:rFonts w:eastAsia="Calibri"/>
                        </w:rPr>
                      </w:pPr>
                    </w:p>
                  </w:txbxContent>
                </v:textbox>
              </v:shape>
            </w:pict>
          </mc:Fallback>
        </mc:AlternateContent>
      </w:r>
      <w:r w:rsidRPr="009D320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3042285</wp:posOffset>
                </wp:positionH>
                <wp:positionV relativeFrom="paragraph">
                  <wp:posOffset>712470</wp:posOffset>
                </wp:positionV>
                <wp:extent cx="0" cy="209550"/>
                <wp:effectExtent l="60960" t="7620" r="53340" b="209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733987" id="_x0000_t32" coordsize="21600,21600" o:spt="32" o:oned="t" path="m,l21600,21600e" filled="f">
                <v:path arrowok="t" fillok="f" o:connecttype="none"/>
                <o:lock v:ext="edit" shapetype="t"/>
              </v:shapetype>
              <v:shape id="Прямая со стрелкой 22" o:spid="_x0000_s1026" type="#_x0000_t32" style="position:absolute;margin-left:239.55pt;margin-top:56.1pt;width:0;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">
                <v:stroke endarrow="block"/>
              </v:shape>
            </w:pict>
          </mc:Fallback>
        </mc:AlternateContent>
      </w:r>
      <w:r w:rsidRPr="009D320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922020</wp:posOffset>
                </wp:positionV>
                <wp:extent cx="4516755" cy="857250"/>
                <wp:effectExtent l="7620" t="7620" r="9525" b="1143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755" cy="857250"/>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6811"/>
                            </w:tblGrid>
                            <w:tr w:rsidR="009D320C">
                              <w:trPr>
                                <w:tblCellSpacing w:w="0" w:type="dxa"/>
                              </w:trPr>
                              <w:tc>
                                <w:tcPr>
                                  <w:tcW w:w="0" w:type="auto"/>
                                  <w:vAlign w:val="center"/>
                                  <w:hideMark/>
                                </w:tcPr>
                                <w:p w:rsidR="009D320C" w:rsidRDefault="009D320C">
                                  <w:pPr>
                                    <w:jc w:val="center"/>
                                    <w:rPr>
                                      <w:rFonts w:ascii="Arial" w:hAnsi="Arial" w:cs="Arial"/>
                                    </w:rPr>
                                  </w:pPr>
                                  <w:r>
                                    <w:rPr>
                                      <w:rFonts w:ascii="Arial" w:hAnsi="Arial" w:cs="Arial"/>
                                    </w:rPr>
                                    <w:t>Рассмотрение и исполнение запроса (запросов), содержащихся в заявлении (анализ тематики и оформление одного или нескольких из перечисленных документов)</w:t>
                                  </w:r>
                                </w:p>
                              </w:tc>
                            </w:tr>
                          </w:tbl>
                          <w:p w:rsidR="009D320C" w:rsidRDefault="009D320C" w:rsidP="009D320C">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27" type="#_x0000_t109" style="position:absolute;margin-left:58.35pt;margin-top:72.6pt;width:355.6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">
                <v:textbox>
                  <w:txbxContent>
                    <w:tbl>
                      <w:tblPr>
                        <w:tblW w:w="5000" w:type="pct"/>
                        <w:tblCellSpacing w:w="0" w:type="dxa"/>
                        <w:tblCellMar>
                          <w:left w:w="0" w:type="dxa"/>
                          <w:right w:w="0" w:type="dxa"/>
                        </w:tblCellMar>
                        <w:tblLook w:val="04A0" w:firstRow="1" w:lastRow="0" w:firstColumn="1" w:lastColumn="0" w:noHBand="0" w:noVBand="1"/>
                      </w:tblPr>
                      <w:tblGrid>
                        <w:gridCol w:w="6811"/>
                      </w:tblGrid>
                      <w:tr w:rsidR="009D320C">
                        <w:trPr>
                          <w:tblCellSpacing w:w="0" w:type="dxa"/>
                        </w:trPr>
                        <w:tc>
                          <w:tcPr>
                            <w:tcW w:w="0" w:type="auto"/>
                            <w:vAlign w:val="center"/>
                            <w:hideMark/>
                          </w:tcPr>
                          <w:p w:rsidR="009D320C" w:rsidRDefault="009D320C">
                            <w:pPr>
                              <w:jc w:val="center"/>
                              <w:rPr>
                                <w:rFonts w:ascii="Arial" w:hAnsi="Arial" w:cs="Arial"/>
                              </w:rPr>
                            </w:pPr>
                            <w:r>
                              <w:rPr>
                                <w:rFonts w:ascii="Arial" w:hAnsi="Arial" w:cs="Arial"/>
                              </w:rPr>
                              <w:t>Рассмотрение и исполнение запроса (запросов), содержащихся в заявлении (анализ тематики и оформление одного или нескольких из перечисленных документов)</w:t>
                            </w:r>
                          </w:p>
                        </w:tc>
                      </w:tr>
                    </w:tbl>
                    <w:p w:rsidR="009D320C" w:rsidRDefault="009D320C" w:rsidP="009D320C">
                      <w:pPr>
                        <w:rPr>
                          <w:rFonts w:ascii="Times New Roman" w:eastAsia="Calibri" w:hAnsi="Times New Roman" w:cs="Times New Roman"/>
                        </w:rPr>
                      </w:pPr>
                    </w:p>
                  </w:txbxContent>
                </v:textbox>
              </v:shape>
            </w:pict>
          </mc:Fallback>
        </mc:AlternateContent>
      </w:r>
      <w:r w:rsidRPr="009D320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1861185</wp:posOffset>
                </wp:positionH>
                <wp:positionV relativeFrom="paragraph">
                  <wp:posOffset>1779270</wp:posOffset>
                </wp:positionV>
                <wp:extent cx="120650" cy="236855"/>
                <wp:effectExtent l="60960" t="7620" r="8890" b="412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0"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1EDA4" id="Прямая со стрелкой 20" o:spid="_x0000_s1026" type="#_x0000_t32" style="position:absolute;margin-left:146.55pt;margin-top:140.1pt;width:9.5pt;height:18.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">
                <v:stroke endarrow="block"/>
              </v:shape>
            </w:pict>
          </mc:Fallback>
        </mc:AlternateContent>
      </w:r>
      <w:r w:rsidRPr="009D320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3893185</wp:posOffset>
                </wp:positionH>
                <wp:positionV relativeFrom="paragraph">
                  <wp:posOffset>1779270</wp:posOffset>
                </wp:positionV>
                <wp:extent cx="92075" cy="236855"/>
                <wp:effectExtent l="6985" t="7620" r="53340" b="317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E882E" id="Прямая со стрелкой 19" o:spid="_x0000_s1026" type="#_x0000_t32" style="position:absolute;margin-left:306.55pt;margin-top:140.1pt;width:7.25pt;height:1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">
                <v:stroke endarrow="block"/>
              </v:shape>
            </w:pict>
          </mc:Fallback>
        </mc:AlternateContent>
      </w:r>
      <w:r w:rsidRPr="009D320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2016125</wp:posOffset>
                </wp:positionV>
                <wp:extent cx="2106295" cy="700405"/>
                <wp:effectExtent l="7620" t="6350" r="10160" b="762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7004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9D320C">
                              <w:trPr>
                                <w:tblCellSpacing w:w="0" w:type="dxa"/>
                              </w:trPr>
                              <w:tc>
                                <w:tcPr>
                                  <w:tcW w:w="0" w:type="auto"/>
                                  <w:vAlign w:val="center"/>
                                  <w:hideMark/>
                                </w:tcPr>
                                <w:p w:rsidR="009D320C" w:rsidRDefault="009D320C">
                                  <w:pPr>
                                    <w:jc w:val="center"/>
                                    <w:rPr>
                                      <w:rFonts w:ascii="Arial" w:hAnsi="Arial" w:cs="Arial"/>
                                    </w:rPr>
                                  </w:pPr>
                                  <w:r>
                                    <w:rPr>
                                      <w:rFonts w:ascii="Arial" w:hAnsi="Arial" w:cs="Arial"/>
                                    </w:rPr>
                                    <w:t>Наличие архивных документов необходимых для исполнения запроса</w:t>
                                  </w:r>
                                </w:p>
                              </w:tc>
                            </w:tr>
                          </w:tbl>
                          <w:p w:rsidR="009D320C" w:rsidRDefault="009D320C" w:rsidP="009D320C">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28" type="#_x0000_t109" style="position:absolute;margin-left:58.35pt;margin-top:158.75pt;width:165.85pt;height:5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">
                <v:textbo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9D320C">
                        <w:trPr>
                          <w:tblCellSpacing w:w="0" w:type="dxa"/>
                        </w:trPr>
                        <w:tc>
                          <w:tcPr>
                            <w:tcW w:w="0" w:type="auto"/>
                            <w:vAlign w:val="center"/>
                            <w:hideMark/>
                          </w:tcPr>
                          <w:p w:rsidR="009D320C" w:rsidRDefault="009D320C">
                            <w:pPr>
                              <w:jc w:val="center"/>
                              <w:rPr>
                                <w:rFonts w:ascii="Arial" w:hAnsi="Arial" w:cs="Arial"/>
                              </w:rPr>
                            </w:pPr>
                            <w:r>
                              <w:rPr>
                                <w:rFonts w:ascii="Arial" w:hAnsi="Arial" w:cs="Arial"/>
                              </w:rPr>
                              <w:t>Наличие архивных документов необходимых для исполнения запроса</w:t>
                            </w:r>
                          </w:p>
                        </w:tc>
                      </w:tr>
                    </w:tbl>
                    <w:p w:rsidR="009D320C" w:rsidRDefault="009D320C" w:rsidP="009D320C">
                      <w:pPr>
                        <w:rPr>
                          <w:rFonts w:ascii="Times New Roman" w:eastAsia="Calibri" w:hAnsi="Times New Roman" w:cs="Times New Roman"/>
                        </w:rPr>
                      </w:pPr>
                    </w:p>
                  </w:txbxContent>
                </v:textbox>
              </v:shape>
            </w:pict>
          </mc:Fallback>
        </mc:AlternateContent>
      </w:r>
      <w:r w:rsidRPr="009D320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3182620</wp:posOffset>
                </wp:positionH>
                <wp:positionV relativeFrom="paragraph">
                  <wp:posOffset>2016125</wp:posOffset>
                </wp:positionV>
                <wp:extent cx="2075180" cy="700405"/>
                <wp:effectExtent l="10795" t="6350" r="9525" b="7620"/>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7004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66"/>
                            </w:tblGrid>
                            <w:tr w:rsidR="009D320C">
                              <w:trPr>
                                <w:tblCellSpacing w:w="0" w:type="dxa"/>
                              </w:trPr>
                              <w:tc>
                                <w:tcPr>
                                  <w:tcW w:w="0" w:type="auto"/>
                                  <w:vAlign w:val="center"/>
                                  <w:hideMark/>
                                </w:tcPr>
                                <w:p w:rsidR="009D320C" w:rsidRDefault="009D320C">
                                  <w:pPr>
                                    <w:jc w:val="center"/>
                                    <w:rPr>
                                      <w:rFonts w:ascii="Arial" w:hAnsi="Arial" w:cs="Arial"/>
                                    </w:rPr>
                                  </w:pPr>
                                  <w:r>
                                    <w:rPr>
                                      <w:rFonts w:ascii="Arial" w:hAnsi="Arial" w:cs="Arial"/>
                                    </w:rPr>
                                    <w:t>Отсутствие архивных документов, необходимых для исполнения запроса</w:t>
                                  </w:r>
                                </w:p>
                              </w:tc>
                            </w:tr>
                          </w:tbl>
                          <w:p w:rsidR="009D320C" w:rsidRDefault="009D320C" w:rsidP="009D320C">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29" type="#_x0000_t109" style="position:absolute;margin-left:250.6pt;margin-top:158.75pt;width:163.4pt;height:5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">
                <v:textbox>
                  <w:txbxContent>
                    <w:tbl>
                      <w:tblPr>
                        <w:tblW w:w="5000" w:type="pct"/>
                        <w:tblCellSpacing w:w="0" w:type="dxa"/>
                        <w:tblCellMar>
                          <w:left w:w="0" w:type="dxa"/>
                          <w:right w:w="0" w:type="dxa"/>
                        </w:tblCellMar>
                        <w:tblLook w:val="04A0" w:firstRow="1" w:lastRow="0" w:firstColumn="1" w:lastColumn="0" w:noHBand="0" w:noVBand="1"/>
                      </w:tblPr>
                      <w:tblGrid>
                        <w:gridCol w:w="2966"/>
                      </w:tblGrid>
                      <w:tr w:rsidR="009D320C">
                        <w:trPr>
                          <w:tblCellSpacing w:w="0" w:type="dxa"/>
                        </w:trPr>
                        <w:tc>
                          <w:tcPr>
                            <w:tcW w:w="0" w:type="auto"/>
                            <w:vAlign w:val="center"/>
                            <w:hideMark/>
                          </w:tcPr>
                          <w:p w:rsidR="009D320C" w:rsidRDefault="009D320C">
                            <w:pPr>
                              <w:jc w:val="center"/>
                              <w:rPr>
                                <w:rFonts w:ascii="Arial" w:hAnsi="Arial" w:cs="Arial"/>
                              </w:rPr>
                            </w:pPr>
                            <w:r>
                              <w:rPr>
                                <w:rFonts w:ascii="Arial" w:hAnsi="Arial" w:cs="Arial"/>
                              </w:rPr>
                              <w:t>Отсутствие архивных документов, необходимых для исполнения запроса</w:t>
                            </w:r>
                          </w:p>
                        </w:tc>
                      </w:tr>
                    </w:tbl>
                    <w:p w:rsidR="009D320C" w:rsidRDefault="009D320C" w:rsidP="009D320C">
                      <w:pPr>
                        <w:rPr>
                          <w:rFonts w:ascii="Times New Roman" w:eastAsia="Calibri" w:hAnsi="Times New Roman" w:cs="Times New Roman"/>
                        </w:rPr>
                      </w:pPr>
                    </w:p>
                  </w:txbxContent>
                </v:textbox>
              </v:shape>
            </w:pict>
          </mc:Fallback>
        </mc:AlternateContent>
      </w:r>
      <w:r w:rsidRPr="009D320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1594485</wp:posOffset>
                </wp:positionH>
                <wp:positionV relativeFrom="paragraph">
                  <wp:posOffset>2716530</wp:posOffset>
                </wp:positionV>
                <wp:extent cx="0" cy="429260"/>
                <wp:effectExtent l="60960" t="11430" r="53340" b="1651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26A54" id="Прямая со стрелкой 16" o:spid="_x0000_s1026" type="#_x0000_t32" style="position:absolute;margin-left:125.55pt;margin-top:213.9pt;width:0;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">
                <v:stroke endarrow="block"/>
              </v:shape>
            </w:pict>
          </mc:Fallback>
        </mc:AlternateContent>
      </w:r>
      <w:r w:rsidRPr="009D320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3603625</wp:posOffset>
                </wp:positionH>
                <wp:positionV relativeFrom="paragraph">
                  <wp:posOffset>2716530</wp:posOffset>
                </wp:positionV>
                <wp:extent cx="381635" cy="464185"/>
                <wp:effectExtent l="50800" t="11430" r="5715" b="482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635"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94BD6" id="Прямая со стрелкой 15" o:spid="_x0000_s1026" type="#_x0000_t32" style="position:absolute;margin-left:283.75pt;margin-top:213.9pt;width:30.05pt;height:36.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BWbQIAAIYEAAAOAAAAZHJzL2Uyb0RvYy54bWysVEtu2zAQ3RfoHQjuHVmO7Dp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">
                <v:stroke endarrow="block"/>
              </v:shape>
            </w:pict>
          </mc:Fallback>
        </mc:AlternateContent>
      </w:r>
      <w:r w:rsidRPr="009D320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3145790</wp:posOffset>
                </wp:positionV>
                <wp:extent cx="1669415" cy="1014730"/>
                <wp:effectExtent l="7620" t="12065" r="8890" b="1143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415" cy="1014730"/>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27"/>
                            </w:tblGrid>
                            <w:tr w:rsidR="009D320C">
                              <w:trPr>
                                <w:tblCellSpacing w:w="0" w:type="dxa"/>
                              </w:trPr>
                              <w:tc>
                                <w:tcPr>
                                  <w:tcW w:w="0" w:type="auto"/>
                                  <w:vAlign w:val="center"/>
                                  <w:hideMark/>
                                </w:tcPr>
                                <w:p w:rsidR="009D320C" w:rsidRDefault="009D320C">
                                  <w:pPr>
                                    <w:jc w:val="center"/>
                                    <w:rPr>
                                      <w:rFonts w:ascii="Arial" w:hAnsi="Arial" w:cs="Arial"/>
                                    </w:rPr>
                                  </w:pPr>
                                  <w:r>
                                    <w:rPr>
                                      <w:rFonts w:ascii="Arial" w:hAnsi="Arial" w:cs="Arial"/>
                                    </w:rPr>
                                    <w:t>Подготовка архивных справок, копий архивных документов, архивных выписок</w:t>
                                  </w:r>
                                </w:p>
                              </w:tc>
                            </w:tr>
                          </w:tbl>
                          <w:p w:rsidR="009D320C" w:rsidRDefault="009D320C" w:rsidP="009D320C">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30" type="#_x0000_t109" style="position:absolute;margin-left:58.35pt;margin-top:247.7pt;width:131.45pt;height:7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">
                <v:textbox>
                  <w:txbxContent>
                    <w:tbl>
                      <w:tblPr>
                        <w:tblW w:w="5000" w:type="pct"/>
                        <w:tblCellSpacing w:w="0" w:type="dxa"/>
                        <w:tblCellMar>
                          <w:left w:w="0" w:type="dxa"/>
                          <w:right w:w="0" w:type="dxa"/>
                        </w:tblCellMar>
                        <w:tblLook w:val="04A0" w:firstRow="1" w:lastRow="0" w:firstColumn="1" w:lastColumn="0" w:noHBand="0" w:noVBand="1"/>
                      </w:tblPr>
                      <w:tblGrid>
                        <w:gridCol w:w="2327"/>
                      </w:tblGrid>
                      <w:tr w:rsidR="009D320C">
                        <w:trPr>
                          <w:tblCellSpacing w:w="0" w:type="dxa"/>
                        </w:trPr>
                        <w:tc>
                          <w:tcPr>
                            <w:tcW w:w="0" w:type="auto"/>
                            <w:vAlign w:val="center"/>
                            <w:hideMark/>
                          </w:tcPr>
                          <w:p w:rsidR="009D320C" w:rsidRDefault="009D320C">
                            <w:pPr>
                              <w:jc w:val="center"/>
                              <w:rPr>
                                <w:rFonts w:ascii="Arial" w:hAnsi="Arial" w:cs="Arial"/>
                              </w:rPr>
                            </w:pPr>
                            <w:r>
                              <w:rPr>
                                <w:rFonts w:ascii="Arial" w:hAnsi="Arial" w:cs="Arial"/>
                              </w:rPr>
                              <w:t>Подготовка архивных справок, копий архивных документов, архивных выписок</w:t>
                            </w:r>
                          </w:p>
                        </w:tc>
                      </w:tr>
                    </w:tbl>
                    <w:p w:rsidR="009D320C" w:rsidRDefault="009D320C" w:rsidP="009D320C">
                      <w:pPr>
                        <w:rPr>
                          <w:rFonts w:ascii="Times New Roman" w:eastAsia="Calibri" w:hAnsi="Times New Roman" w:cs="Times New Roman"/>
                        </w:rPr>
                      </w:pPr>
                    </w:p>
                  </w:txbxContent>
                </v:textbox>
              </v:shape>
            </w:pict>
          </mc:Fallback>
        </mc:AlternateContent>
      </w:r>
      <w:r w:rsidRPr="009D320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4556125</wp:posOffset>
                </wp:positionH>
                <wp:positionV relativeFrom="paragraph">
                  <wp:posOffset>2716530</wp:posOffset>
                </wp:positionV>
                <wp:extent cx="276860" cy="464185"/>
                <wp:effectExtent l="12700" t="11430" r="53340" b="3873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442E6" id="Прямая со стрелкой 13" o:spid="_x0000_s1026" type="#_x0000_t32" style="position:absolute;margin-left:358.75pt;margin-top:213.9pt;width:21.8pt;height:3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">
                <v:stroke endarrow="block"/>
              </v:shape>
            </w:pict>
          </mc:Fallback>
        </mc:AlternateContent>
      </w:r>
      <w:r w:rsidRPr="009D320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2772410</wp:posOffset>
                </wp:positionH>
                <wp:positionV relativeFrom="paragraph">
                  <wp:posOffset>3180715</wp:posOffset>
                </wp:positionV>
                <wp:extent cx="1364615" cy="979805"/>
                <wp:effectExtent l="10160" t="8890" r="6350" b="11430"/>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4615" cy="9798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849"/>
                            </w:tblGrid>
                            <w:tr w:rsidR="009D320C">
                              <w:trPr>
                                <w:tblCellSpacing w:w="0" w:type="dxa"/>
                              </w:trPr>
                              <w:tc>
                                <w:tcPr>
                                  <w:tcW w:w="0" w:type="auto"/>
                                  <w:vAlign w:val="center"/>
                                  <w:hideMark/>
                                </w:tcPr>
                                <w:p w:rsidR="009D320C" w:rsidRDefault="009D320C">
                                  <w:pPr>
                                    <w:jc w:val="center"/>
                                    <w:rPr>
                                      <w:rFonts w:ascii="Arial" w:hAnsi="Arial" w:cs="Arial"/>
                                    </w:rPr>
                                  </w:pPr>
                                  <w:r>
                                    <w:rPr>
                                      <w:rFonts w:ascii="Arial" w:hAnsi="Arial" w:cs="Arial"/>
                                    </w:rPr>
                                    <w:t>Наличие сведений о местонахождении архивных документов</w:t>
                                  </w:r>
                                </w:p>
                              </w:tc>
                            </w:tr>
                          </w:tbl>
                          <w:p w:rsidR="009D320C" w:rsidRDefault="009D320C" w:rsidP="009D320C">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 o:spid="_x0000_s1031" type="#_x0000_t109" style="position:absolute;margin-left:218.3pt;margin-top:250.45pt;width:107.45pt;height:7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">
                <v:textbox>
                  <w:txbxContent>
                    <w:tbl>
                      <w:tblPr>
                        <w:tblW w:w="5000" w:type="pct"/>
                        <w:tblCellSpacing w:w="0" w:type="dxa"/>
                        <w:tblCellMar>
                          <w:left w:w="0" w:type="dxa"/>
                          <w:right w:w="0" w:type="dxa"/>
                        </w:tblCellMar>
                        <w:tblLook w:val="04A0" w:firstRow="1" w:lastRow="0" w:firstColumn="1" w:lastColumn="0" w:noHBand="0" w:noVBand="1"/>
                      </w:tblPr>
                      <w:tblGrid>
                        <w:gridCol w:w="1849"/>
                      </w:tblGrid>
                      <w:tr w:rsidR="009D320C">
                        <w:trPr>
                          <w:tblCellSpacing w:w="0" w:type="dxa"/>
                        </w:trPr>
                        <w:tc>
                          <w:tcPr>
                            <w:tcW w:w="0" w:type="auto"/>
                            <w:vAlign w:val="center"/>
                            <w:hideMark/>
                          </w:tcPr>
                          <w:p w:rsidR="009D320C" w:rsidRDefault="009D320C">
                            <w:pPr>
                              <w:jc w:val="center"/>
                              <w:rPr>
                                <w:rFonts w:ascii="Arial" w:hAnsi="Arial" w:cs="Arial"/>
                              </w:rPr>
                            </w:pPr>
                            <w:r>
                              <w:rPr>
                                <w:rFonts w:ascii="Arial" w:hAnsi="Arial" w:cs="Arial"/>
                              </w:rPr>
                              <w:t>Наличие сведений о местонахождении архивных документов</w:t>
                            </w:r>
                          </w:p>
                        </w:tc>
                      </w:tr>
                    </w:tbl>
                    <w:p w:rsidR="009D320C" w:rsidRDefault="009D320C" w:rsidP="009D320C">
                      <w:pPr>
                        <w:rPr>
                          <w:rFonts w:ascii="Times New Roman" w:eastAsia="Calibri" w:hAnsi="Times New Roman" w:cs="Times New Roman"/>
                        </w:rPr>
                      </w:pPr>
                    </w:p>
                  </w:txbxContent>
                </v:textbox>
              </v:shape>
            </w:pict>
          </mc:Fallback>
        </mc:AlternateContent>
      </w:r>
      <w:r w:rsidRPr="009D320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4406265</wp:posOffset>
                </wp:positionH>
                <wp:positionV relativeFrom="paragraph">
                  <wp:posOffset>3180715</wp:posOffset>
                </wp:positionV>
                <wp:extent cx="1544955" cy="979805"/>
                <wp:effectExtent l="5715" t="8890" r="11430" b="1143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955" cy="9798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131"/>
                            </w:tblGrid>
                            <w:tr w:rsidR="009D320C">
                              <w:trPr>
                                <w:tblCellSpacing w:w="0" w:type="dxa"/>
                              </w:trPr>
                              <w:tc>
                                <w:tcPr>
                                  <w:tcW w:w="0" w:type="auto"/>
                                  <w:vAlign w:val="center"/>
                                  <w:hideMark/>
                                </w:tcPr>
                                <w:p w:rsidR="009D320C" w:rsidRDefault="009D320C">
                                  <w:pPr>
                                    <w:jc w:val="center"/>
                                    <w:rPr>
                                      <w:rFonts w:ascii="Arial" w:hAnsi="Arial" w:cs="Arial"/>
                                    </w:rPr>
                                  </w:pPr>
                                  <w:r>
                                    <w:rPr>
                                      <w:rFonts w:ascii="Arial" w:hAnsi="Arial" w:cs="Arial"/>
                                    </w:rPr>
                                    <w:t>Отсутствие сведений о местонахождении архивных документов</w:t>
                                  </w:r>
                                </w:p>
                              </w:tc>
                            </w:tr>
                          </w:tbl>
                          <w:p w:rsidR="009D320C" w:rsidRDefault="009D320C" w:rsidP="009D320C">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32" type="#_x0000_t109" style="position:absolute;margin-left:346.95pt;margin-top:250.45pt;width:121.65pt;height:7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">
                <v:textbox>
                  <w:txbxContent>
                    <w:tbl>
                      <w:tblPr>
                        <w:tblW w:w="5000" w:type="pct"/>
                        <w:tblCellSpacing w:w="0" w:type="dxa"/>
                        <w:tblCellMar>
                          <w:left w:w="0" w:type="dxa"/>
                          <w:right w:w="0" w:type="dxa"/>
                        </w:tblCellMar>
                        <w:tblLook w:val="04A0" w:firstRow="1" w:lastRow="0" w:firstColumn="1" w:lastColumn="0" w:noHBand="0" w:noVBand="1"/>
                      </w:tblPr>
                      <w:tblGrid>
                        <w:gridCol w:w="2131"/>
                      </w:tblGrid>
                      <w:tr w:rsidR="009D320C">
                        <w:trPr>
                          <w:tblCellSpacing w:w="0" w:type="dxa"/>
                        </w:trPr>
                        <w:tc>
                          <w:tcPr>
                            <w:tcW w:w="0" w:type="auto"/>
                            <w:vAlign w:val="center"/>
                            <w:hideMark/>
                          </w:tcPr>
                          <w:p w:rsidR="009D320C" w:rsidRDefault="009D320C">
                            <w:pPr>
                              <w:jc w:val="center"/>
                              <w:rPr>
                                <w:rFonts w:ascii="Arial" w:hAnsi="Arial" w:cs="Arial"/>
                              </w:rPr>
                            </w:pPr>
                            <w:r>
                              <w:rPr>
                                <w:rFonts w:ascii="Arial" w:hAnsi="Arial" w:cs="Arial"/>
                              </w:rPr>
                              <w:t>Отсутствие сведений о местонахождении архивных документов</w:t>
                            </w:r>
                          </w:p>
                        </w:tc>
                      </w:tr>
                    </w:tbl>
                    <w:p w:rsidR="009D320C" w:rsidRDefault="009D320C" w:rsidP="009D320C">
                      <w:pPr>
                        <w:rPr>
                          <w:rFonts w:ascii="Times New Roman" w:eastAsia="Calibri" w:hAnsi="Times New Roman" w:cs="Times New Roman"/>
                        </w:rPr>
                      </w:pPr>
                    </w:p>
                  </w:txbxContent>
                </v:textbox>
              </v:shape>
            </w:pict>
          </mc:Fallback>
        </mc:AlternateContent>
      </w:r>
      <w:r w:rsidRPr="009D320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2635885</wp:posOffset>
                </wp:positionH>
                <wp:positionV relativeFrom="paragraph">
                  <wp:posOffset>4160520</wp:posOffset>
                </wp:positionV>
                <wp:extent cx="546735" cy="256540"/>
                <wp:effectExtent l="35560" t="7620" r="8255" b="596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6735"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C6536" id="Прямая со стрелкой 10" o:spid="_x0000_s1026" type="#_x0000_t32" style="position:absolute;margin-left:207.55pt;margin-top:327.6pt;width:43.05pt;height:20.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">
                <v:stroke endarrow="block"/>
              </v:shape>
            </w:pict>
          </mc:Fallback>
        </mc:AlternateContent>
      </w:r>
      <w:r w:rsidRPr="009D320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3553460</wp:posOffset>
                </wp:positionH>
                <wp:positionV relativeFrom="paragraph">
                  <wp:posOffset>4160520</wp:posOffset>
                </wp:positionV>
                <wp:extent cx="381000" cy="256540"/>
                <wp:effectExtent l="10160" t="7620" r="46990" b="501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25D60" id="Прямая со стрелкой 9" o:spid="_x0000_s1026" type="#_x0000_t32" style="position:absolute;margin-left:279.8pt;margin-top:327.6pt;width:30pt;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22ZgIAAHoEAAAOAAAAZHJzL2Uyb0RvYy54bWysVM2O0zAQviPxDpbvbZJuWtp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">
                <v:stroke endarrow="block"/>
              </v:shape>
            </w:pict>
          </mc:Fallback>
        </mc:AlternateContent>
      </w:r>
      <w:r w:rsidRPr="009D320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666115</wp:posOffset>
                </wp:positionH>
                <wp:positionV relativeFrom="paragraph">
                  <wp:posOffset>4417060</wp:posOffset>
                </wp:positionV>
                <wp:extent cx="2106295" cy="782955"/>
                <wp:effectExtent l="8890" t="6985" r="8890" b="10160"/>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78295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9D320C">
                              <w:trPr>
                                <w:tblCellSpacing w:w="0" w:type="dxa"/>
                              </w:trPr>
                              <w:tc>
                                <w:tcPr>
                                  <w:tcW w:w="0" w:type="auto"/>
                                  <w:vAlign w:val="center"/>
                                  <w:hideMark/>
                                </w:tcPr>
                                <w:p w:rsidR="009D320C" w:rsidRDefault="009D320C">
                                  <w:pPr>
                                    <w:jc w:val="center"/>
                                    <w:rPr>
                                      <w:rFonts w:ascii="Arial" w:hAnsi="Arial" w:cs="Arial"/>
                                    </w:rPr>
                                  </w:pPr>
                                  <w:r>
                                    <w:rPr>
                                      <w:rFonts w:ascii="Arial" w:hAnsi="Arial" w:cs="Arial"/>
                                    </w:rPr>
                                    <w:t>Направление запроса (копии заявления) в организации по месту нахождения документов</w:t>
                                  </w:r>
                                </w:p>
                              </w:tc>
                            </w:tr>
                          </w:tbl>
                          <w:p w:rsidR="009D320C" w:rsidRDefault="009D320C" w:rsidP="009D320C">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33" type="#_x0000_t109" style="position:absolute;margin-left:52.45pt;margin-top:347.8pt;width:165.85pt;height:6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">
                <v:textbo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9D320C">
                        <w:trPr>
                          <w:tblCellSpacing w:w="0" w:type="dxa"/>
                        </w:trPr>
                        <w:tc>
                          <w:tcPr>
                            <w:tcW w:w="0" w:type="auto"/>
                            <w:vAlign w:val="center"/>
                            <w:hideMark/>
                          </w:tcPr>
                          <w:p w:rsidR="009D320C" w:rsidRDefault="009D320C">
                            <w:pPr>
                              <w:jc w:val="center"/>
                              <w:rPr>
                                <w:rFonts w:ascii="Arial" w:hAnsi="Arial" w:cs="Arial"/>
                              </w:rPr>
                            </w:pPr>
                            <w:r>
                              <w:rPr>
                                <w:rFonts w:ascii="Arial" w:hAnsi="Arial" w:cs="Arial"/>
                              </w:rPr>
                              <w:t>Направление запроса (копии заявления) в организации по месту нахождения документов</w:t>
                            </w:r>
                          </w:p>
                        </w:tc>
                      </w:tr>
                    </w:tbl>
                    <w:p w:rsidR="009D320C" w:rsidRDefault="009D320C" w:rsidP="009D320C">
                      <w:pPr>
                        <w:rPr>
                          <w:rFonts w:ascii="Times New Roman" w:eastAsia="Calibri" w:hAnsi="Times New Roman" w:cs="Times New Roman"/>
                        </w:rPr>
                      </w:pPr>
                    </w:p>
                  </w:txbxContent>
                </v:textbox>
              </v:shape>
            </w:pict>
          </mc:Fallback>
        </mc:AlternateContent>
      </w:r>
      <w:r w:rsidRPr="009D320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3042285</wp:posOffset>
                </wp:positionH>
                <wp:positionV relativeFrom="paragraph">
                  <wp:posOffset>4417060</wp:posOffset>
                </wp:positionV>
                <wp:extent cx="1489710" cy="782955"/>
                <wp:effectExtent l="13335" t="6985" r="11430" b="1016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710" cy="78295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044"/>
                            </w:tblGrid>
                            <w:tr w:rsidR="009D320C">
                              <w:trPr>
                                <w:tblCellSpacing w:w="0" w:type="dxa"/>
                              </w:trPr>
                              <w:tc>
                                <w:tcPr>
                                  <w:tcW w:w="0" w:type="auto"/>
                                  <w:vAlign w:val="center"/>
                                  <w:hideMark/>
                                </w:tcPr>
                                <w:p w:rsidR="009D320C" w:rsidRDefault="009D320C">
                                  <w:pPr>
                                    <w:jc w:val="center"/>
                                    <w:rPr>
                                      <w:rFonts w:ascii="Arial" w:hAnsi="Arial" w:cs="Arial"/>
                                    </w:rPr>
                                  </w:pPr>
                                  <w:r>
                                    <w:rPr>
                                      <w:rFonts w:ascii="Arial" w:hAnsi="Arial" w:cs="Arial"/>
                                    </w:rPr>
                                    <w:t>Уведомление заявителя о пересылке запроса (копии заявления) в другую организацию</w:t>
                                  </w:r>
                                </w:p>
                              </w:tc>
                            </w:tr>
                          </w:tbl>
                          <w:p w:rsidR="009D320C" w:rsidRDefault="009D320C" w:rsidP="009D320C">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34" type="#_x0000_t109" style="position:absolute;margin-left:239.55pt;margin-top:347.8pt;width:117.3pt;height:6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">
                <v:textbox>
                  <w:txbxContent>
                    <w:tbl>
                      <w:tblPr>
                        <w:tblW w:w="5000" w:type="pct"/>
                        <w:tblCellSpacing w:w="0" w:type="dxa"/>
                        <w:tblCellMar>
                          <w:left w:w="0" w:type="dxa"/>
                          <w:right w:w="0" w:type="dxa"/>
                        </w:tblCellMar>
                        <w:tblLook w:val="04A0" w:firstRow="1" w:lastRow="0" w:firstColumn="1" w:lastColumn="0" w:noHBand="0" w:noVBand="1"/>
                      </w:tblPr>
                      <w:tblGrid>
                        <w:gridCol w:w="2044"/>
                      </w:tblGrid>
                      <w:tr w:rsidR="009D320C">
                        <w:trPr>
                          <w:tblCellSpacing w:w="0" w:type="dxa"/>
                        </w:trPr>
                        <w:tc>
                          <w:tcPr>
                            <w:tcW w:w="0" w:type="auto"/>
                            <w:vAlign w:val="center"/>
                            <w:hideMark/>
                          </w:tcPr>
                          <w:p w:rsidR="009D320C" w:rsidRDefault="009D320C">
                            <w:pPr>
                              <w:jc w:val="center"/>
                              <w:rPr>
                                <w:rFonts w:ascii="Arial" w:hAnsi="Arial" w:cs="Arial"/>
                              </w:rPr>
                            </w:pPr>
                            <w:r>
                              <w:rPr>
                                <w:rFonts w:ascii="Arial" w:hAnsi="Arial" w:cs="Arial"/>
                              </w:rPr>
                              <w:t>Уведомление заявителя о пересылке запроса (копии заявления) в другую организацию</w:t>
                            </w:r>
                          </w:p>
                        </w:tc>
                      </w:tr>
                    </w:tbl>
                    <w:p w:rsidR="009D320C" w:rsidRDefault="009D320C" w:rsidP="009D320C">
                      <w:pPr>
                        <w:rPr>
                          <w:rFonts w:ascii="Times New Roman" w:eastAsia="Calibri" w:hAnsi="Times New Roman" w:cs="Times New Roman"/>
                        </w:rPr>
                      </w:pPr>
                    </w:p>
                  </w:txbxContent>
                </v:textbox>
              </v:shape>
            </w:pict>
          </mc:Fallback>
        </mc:AlternateContent>
      </w:r>
      <w:r w:rsidRPr="009D320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5396230</wp:posOffset>
                </wp:positionH>
                <wp:positionV relativeFrom="paragraph">
                  <wp:posOffset>4160520</wp:posOffset>
                </wp:positionV>
                <wp:extent cx="0" cy="256540"/>
                <wp:effectExtent l="52705" t="7620" r="61595"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D8062" id="Прямая со стрелкой 6" o:spid="_x0000_s1026" type="#_x0000_t32" style="position:absolute;margin-left:424.9pt;margin-top:327.6pt;width:0;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">
                <v:stroke endarrow="block"/>
              </v:shape>
            </w:pict>
          </mc:Fallback>
        </mc:AlternateContent>
      </w:r>
      <w:r w:rsidRPr="009D320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4626610</wp:posOffset>
                </wp:positionH>
                <wp:positionV relativeFrom="paragraph">
                  <wp:posOffset>4417060</wp:posOffset>
                </wp:positionV>
                <wp:extent cx="1780540" cy="953135"/>
                <wp:effectExtent l="6985" t="6985" r="12700" b="1143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40" cy="95313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02"/>
                            </w:tblGrid>
                            <w:tr w:rsidR="009D320C">
                              <w:trPr>
                                <w:tblCellSpacing w:w="0" w:type="dxa"/>
                              </w:trPr>
                              <w:tc>
                                <w:tcPr>
                                  <w:tcW w:w="0" w:type="auto"/>
                                  <w:vAlign w:val="center"/>
                                  <w:hideMark/>
                                </w:tcPr>
                                <w:p w:rsidR="009D320C" w:rsidRDefault="009D320C">
                                  <w:pPr>
                                    <w:jc w:val="center"/>
                                    <w:rPr>
                                      <w:rFonts w:ascii="Arial" w:hAnsi="Arial" w:cs="Arial"/>
                                    </w:rPr>
                                  </w:pPr>
                                  <w:r>
                                    <w:rPr>
                                      <w:rFonts w:ascii="Arial" w:hAnsi="Arial" w:cs="Arial"/>
                                    </w:rPr>
                                    <w:t>Уведомление заявителя невозможности выдачи архивного документа</w:t>
                                  </w:r>
                                </w:p>
                              </w:tc>
                            </w:tr>
                          </w:tbl>
                          <w:p w:rsidR="009D320C" w:rsidRDefault="009D320C" w:rsidP="009D320C">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35" type="#_x0000_t109" style="position:absolute;margin-left:364.3pt;margin-top:347.8pt;width:140.2pt;height: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">
                <v:textbox>
                  <w:txbxContent>
                    <w:tbl>
                      <w:tblPr>
                        <w:tblW w:w="5000" w:type="pct"/>
                        <w:tblCellSpacing w:w="0" w:type="dxa"/>
                        <w:tblCellMar>
                          <w:left w:w="0" w:type="dxa"/>
                          <w:right w:w="0" w:type="dxa"/>
                        </w:tblCellMar>
                        <w:tblLook w:val="04A0" w:firstRow="1" w:lastRow="0" w:firstColumn="1" w:lastColumn="0" w:noHBand="0" w:noVBand="1"/>
                      </w:tblPr>
                      <w:tblGrid>
                        <w:gridCol w:w="2502"/>
                      </w:tblGrid>
                      <w:tr w:rsidR="009D320C">
                        <w:trPr>
                          <w:tblCellSpacing w:w="0" w:type="dxa"/>
                        </w:trPr>
                        <w:tc>
                          <w:tcPr>
                            <w:tcW w:w="0" w:type="auto"/>
                            <w:vAlign w:val="center"/>
                            <w:hideMark/>
                          </w:tcPr>
                          <w:p w:rsidR="009D320C" w:rsidRDefault="009D320C">
                            <w:pPr>
                              <w:jc w:val="center"/>
                              <w:rPr>
                                <w:rFonts w:ascii="Arial" w:hAnsi="Arial" w:cs="Arial"/>
                              </w:rPr>
                            </w:pPr>
                            <w:r>
                              <w:rPr>
                                <w:rFonts w:ascii="Arial" w:hAnsi="Arial" w:cs="Arial"/>
                              </w:rPr>
                              <w:t>Уведомление заявителя невозможности выдачи архивного документа</w:t>
                            </w:r>
                          </w:p>
                        </w:tc>
                      </w:tr>
                    </w:tbl>
                    <w:p w:rsidR="009D320C" w:rsidRDefault="009D320C" w:rsidP="009D320C">
                      <w:pPr>
                        <w:rPr>
                          <w:rFonts w:ascii="Times New Roman" w:eastAsia="Calibri" w:hAnsi="Times New Roman" w:cs="Times New Roman"/>
                        </w:rPr>
                      </w:pPr>
                    </w:p>
                  </w:txbxContent>
                </v:textbox>
              </v:shape>
            </w:pict>
          </mc:Fallback>
        </mc:AlternateContent>
      </w:r>
      <w:r w:rsidRPr="009D320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1518285</wp:posOffset>
                </wp:positionH>
                <wp:positionV relativeFrom="paragraph">
                  <wp:posOffset>5200015</wp:posOffset>
                </wp:positionV>
                <wp:extent cx="0" cy="627380"/>
                <wp:effectExtent l="60960" t="8890" r="53340" b="209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7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DCEE3" id="Прямая со стрелкой 4" o:spid="_x0000_s1026" type="#_x0000_t32" style="position:absolute;margin-left:119.55pt;margin-top:409.45pt;width:0;height:4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kFYQIAAHU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">
                <v:stroke endarrow="block"/>
              </v:shape>
            </w:pict>
          </mc:Fallback>
        </mc:AlternateContent>
      </w:r>
      <w:r w:rsidRPr="009D320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5410200</wp:posOffset>
                </wp:positionH>
                <wp:positionV relativeFrom="paragraph">
                  <wp:posOffset>5370195</wp:posOffset>
                </wp:positionV>
                <wp:extent cx="635" cy="512445"/>
                <wp:effectExtent l="57150" t="7620" r="56515"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2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301E0" id="Прямая со стрелкой 3" o:spid="_x0000_s1026" type="#_x0000_t32" style="position:absolute;margin-left:426pt;margin-top:422.85pt;width:.05pt;height:4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6YgIAAHc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">
                <v:stroke endarrow="block"/>
              </v:shape>
            </w:pict>
          </mc:Fallback>
        </mc:AlternateContent>
      </w:r>
      <w:r w:rsidRPr="009D320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3740785</wp:posOffset>
                </wp:positionH>
                <wp:positionV relativeFrom="paragraph">
                  <wp:posOffset>5200015</wp:posOffset>
                </wp:positionV>
                <wp:extent cx="6985" cy="682625"/>
                <wp:effectExtent l="54610" t="8890" r="52705" b="228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682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E1035" id="Прямая со стрелкой 2" o:spid="_x0000_s1026" type="#_x0000_t32" style="position:absolute;margin-left:294.55pt;margin-top:409.45pt;width:.55pt;height: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">
                <v:stroke endarrow="block"/>
              </v:shape>
            </w:pict>
          </mc:Fallback>
        </mc:AlternateContent>
      </w:r>
      <w:r w:rsidRPr="009D320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616585</wp:posOffset>
                </wp:positionH>
                <wp:positionV relativeFrom="paragraph">
                  <wp:posOffset>5882640</wp:posOffset>
                </wp:positionV>
                <wp:extent cx="5662930" cy="706755"/>
                <wp:effectExtent l="6985" t="5715" r="6985" b="1143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2930" cy="70675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616"/>
                            </w:tblGrid>
                            <w:tr w:rsidR="009D320C">
                              <w:trPr>
                                <w:tblCellSpacing w:w="0" w:type="dxa"/>
                              </w:trPr>
                              <w:tc>
                                <w:tcPr>
                                  <w:tcW w:w="0" w:type="auto"/>
                                  <w:vAlign w:val="center"/>
                                  <w:hideMark/>
                                </w:tcPr>
                                <w:p w:rsidR="009D320C" w:rsidRDefault="009D320C">
                                  <w:pPr>
                                    <w:jc w:val="center"/>
                                    <w:rPr>
                                      <w:rFonts w:ascii="Arial" w:hAnsi="Arial" w:cs="Arial"/>
                                    </w:rPr>
                                  </w:pPr>
                                  <w:r>
                                    <w:rPr>
                                      <w:rFonts w:ascii="Arial" w:hAnsi="Arial" w:cs="Arial"/>
                                    </w:rPr>
                                    <w:t>Направление заявителю архивной справки, копии архивного документа, архивной выписки, уведомления о пересылке запроса в другую организацию, уведомления об отказе в выдаче архивного документа</w:t>
                                  </w:r>
                                </w:p>
                              </w:tc>
                            </w:tr>
                          </w:tbl>
                          <w:p w:rsidR="009D320C" w:rsidRDefault="009D320C" w:rsidP="009D320C">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36" type="#_x0000_t109" style="position:absolute;margin-left:48.55pt;margin-top:463.2pt;width:445.9pt;height:5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">
                <v:textbox>
                  <w:txbxContent>
                    <w:tbl>
                      <w:tblPr>
                        <w:tblW w:w="5000" w:type="pct"/>
                        <w:tblCellSpacing w:w="0" w:type="dxa"/>
                        <w:tblCellMar>
                          <w:left w:w="0" w:type="dxa"/>
                          <w:right w:w="0" w:type="dxa"/>
                        </w:tblCellMar>
                        <w:tblLook w:val="04A0" w:firstRow="1" w:lastRow="0" w:firstColumn="1" w:lastColumn="0" w:noHBand="0" w:noVBand="1"/>
                      </w:tblPr>
                      <w:tblGrid>
                        <w:gridCol w:w="8616"/>
                      </w:tblGrid>
                      <w:tr w:rsidR="009D320C">
                        <w:trPr>
                          <w:tblCellSpacing w:w="0" w:type="dxa"/>
                        </w:trPr>
                        <w:tc>
                          <w:tcPr>
                            <w:tcW w:w="0" w:type="auto"/>
                            <w:vAlign w:val="center"/>
                            <w:hideMark/>
                          </w:tcPr>
                          <w:p w:rsidR="009D320C" w:rsidRDefault="009D320C">
                            <w:pPr>
                              <w:jc w:val="center"/>
                              <w:rPr>
                                <w:rFonts w:ascii="Arial" w:hAnsi="Arial" w:cs="Arial"/>
                              </w:rPr>
                            </w:pPr>
                            <w:r>
                              <w:rPr>
                                <w:rFonts w:ascii="Arial" w:hAnsi="Arial" w:cs="Arial"/>
                              </w:rPr>
                              <w:t>Направление заявителю архивной справки, копии архивного документа, архивной выписки, уведомления о пересылке запроса в другую организацию, уведомления об отказе в выдаче архивного документа</w:t>
                            </w:r>
                          </w:p>
                        </w:tc>
                      </w:tr>
                    </w:tbl>
                    <w:p w:rsidR="009D320C" w:rsidRDefault="009D320C" w:rsidP="009D320C">
                      <w:pPr>
                        <w:rPr>
                          <w:rFonts w:ascii="Times New Roman" w:eastAsia="Calibri" w:hAnsi="Times New Roman" w:cs="Times New Roman"/>
                        </w:rPr>
                      </w:pPr>
                    </w:p>
                  </w:txbxContent>
                </v:textbox>
              </v:shape>
            </w:pict>
          </mc:Fallback>
        </mc:AlternateContent>
      </w:r>
    </w:p>
    <w:p w:rsidR="009D320C" w:rsidRPr="009D320C" w:rsidRDefault="009D320C" w:rsidP="009D320C">
      <w:pPr>
        <w:spacing w:after="0" w:line="240" w:lineRule="auto"/>
        <w:rPr>
          <w:rFonts w:ascii="Times New Roman" w:eastAsia="Times New Roman" w:hAnsi="Times New Roman" w:cs="Times New Roman"/>
          <w:sz w:val="24"/>
          <w:szCs w:val="24"/>
          <w:lang w:eastAsia="ru-RU"/>
        </w:rPr>
      </w:pPr>
    </w:p>
    <w:p w:rsidR="009D320C" w:rsidRPr="009D320C" w:rsidRDefault="009D320C" w:rsidP="009D320C">
      <w:pPr>
        <w:spacing w:after="0" w:line="240" w:lineRule="auto"/>
        <w:ind w:firstLine="709"/>
        <w:jc w:val="right"/>
        <w:rPr>
          <w:rFonts w:ascii="Times New Roman" w:eastAsia="Times New Roman" w:hAnsi="Times New Roman" w:cs="Times New Roman"/>
          <w:sz w:val="24"/>
          <w:szCs w:val="24"/>
          <w:lang w:eastAsia="ru-RU"/>
        </w:rPr>
      </w:pPr>
    </w:p>
    <w:p w:rsidR="009D320C" w:rsidRPr="009D320C" w:rsidRDefault="009D320C" w:rsidP="009D320C">
      <w:pPr>
        <w:spacing w:after="0" w:line="240" w:lineRule="auto"/>
        <w:jc w:val="center"/>
        <w:rPr>
          <w:rFonts w:ascii="Times New Roman" w:eastAsia="Times New Roman" w:hAnsi="Times New Roman" w:cs="Times New Roman"/>
          <w:b/>
          <w:sz w:val="24"/>
          <w:szCs w:val="24"/>
          <w:lang w:eastAsia="ru-RU"/>
        </w:rPr>
      </w:pPr>
      <w:r w:rsidRPr="009D320C">
        <w:rPr>
          <w:rFonts w:ascii="Times New Roman" w:eastAsia="Times New Roman" w:hAnsi="Times New Roman" w:cs="Times New Roman"/>
          <w:b/>
          <w:sz w:val="24"/>
          <w:szCs w:val="24"/>
          <w:lang w:eastAsia="ru-RU"/>
        </w:rPr>
        <w:t>Блок-схема</w:t>
      </w:r>
    </w:p>
    <w:p w:rsidR="009D320C" w:rsidRPr="009D320C" w:rsidRDefault="009D320C" w:rsidP="009D320C">
      <w:pPr>
        <w:spacing w:after="0" w:line="240" w:lineRule="auto"/>
        <w:rPr>
          <w:rFonts w:ascii="Times New Roman" w:eastAsia="Times New Roman" w:hAnsi="Times New Roman" w:cs="Times New Roman"/>
          <w:sz w:val="24"/>
          <w:szCs w:val="24"/>
          <w:lang w:eastAsia="ru-RU"/>
        </w:rPr>
      </w:pPr>
    </w:p>
    <w:p w:rsidR="009D320C" w:rsidRPr="009D320C" w:rsidRDefault="009D320C" w:rsidP="009D320C">
      <w:pPr>
        <w:adjustRightInd w:val="0"/>
        <w:spacing w:after="0" w:line="240" w:lineRule="auto"/>
        <w:ind w:firstLine="567"/>
        <w:jc w:val="center"/>
        <w:outlineLvl w:val="0"/>
        <w:rPr>
          <w:rFonts w:ascii="Times New Roman" w:eastAsia="Times New Roman" w:hAnsi="Times New Roman" w:cs="Times New Roman"/>
          <w:b/>
          <w:sz w:val="24"/>
          <w:szCs w:val="24"/>
          <w:lang w:eastAsia="ru-RU"/>
        </w:rPr>
      </w:pPr>
    </w:p>
    <w:p w:rsidR="009D320C" w:rsidRPr="009D320C" w:rsidRDefault="009D320C" w:rsidP="009D320C">
      <w:pPr>
        <w:spacing w:after="0" w:line="240" w:lineRule="auto"/>
        <w:rPr>
          <w:rFonts w:ascii="Times New Roman" w:eastAsia="Times New Roman" w:hAnsi="Times New Roman" w:cs="Times New Roman"/>
          <w:sz w:val="24"/>
          <w:szCs w:val="24"/>
          <w:lang w:eastAsia="ru-RU"/>
        </w:rPr>
      </w:pPr>
    </w:p>
    <w:p w:rsidR="00B72B6C" w:rsidRPr="009D320C" w:rsidRDefault="00B72B6C">
      <w:pPr>
        <w:rPr>
          <w:rFonts w:ascii="Times New Roman" w:hAnsi="Times New Roman" w:cs="Times New Roman"/>
        </w:rPr>
      </w:pPr>
    </w:p>
    <w:sectPr w:rsidR="00B72B6C" w:rsidRPr="009D3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17F08"/>
    <w:multiLevelType w:val="hybridMultilevel"/>
    <w:tmpl w:val="4AB0C5A4"/>
    <w:lvl w:ilvl="0" w:tplc="1AE2B974">
      <w:start w:val="1"/>
      <w:numFmt w:val="decimal"/>
      <w:lvlText w:val="%1."/>
      <w:lvlJc w:val="left"/>
      <w:pPr>
        <w:ind w:left="1671" w:hanging="110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A3"/>
    <w:rsid w:val="000E3EB7"/>
    <w:rsid w:val="002068B2"/>
    <w:rsid w:val="003C70A5"/>
    <w:rsid w:val="004D0E3F"/>
    <w:rsid w:val="00632AC2"/>
    <w:rsid w:val="006405CC"/>
    <w:rsid w:val="00657A5D"/>
    <w:rsid w:val="0066094F"/>
    <w:rsid w:val="009D320C"/>
    <w:rsid w:val="00B632A3"/>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C1C3E-3303-4B7E-BD03-BE45B635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20C"/>
    <w:pPr>
      <w:spacing w:after="200" w:line="276" w:lineRule="auto"/>
      <w:ind w:left="720"/>
      <w:contextualSpacing/>
    </w:pPr>
    <w:rPr>
      <w:rFonts w:ascii="Calibri" w:eastAsia="Calibri" w:hAnsi="Calibri" w:cs="Times New Roman"/>
    </w:rPr>
  </w:style>
  <w:style w:type="character" w:customStyle="1" w:styleId="ConsPlusNormal">
    <w:name w:val="ConsPlusNormal Знак"/>
    <w:link w:val="ConsPlusNormal0"/>
    <w:locked/>
    <w:rsid w:val="009D320C"/>
    <w:rPr>
      <w:rFonts w:ascii="Arial" w:hAnsi="Arial" w:cs="Arial"/>
      <w:lang w:eastAsia="ar-SA"/>
    </w:rPr>
  </w:style>
  <w:style w:type="paragraph" w:customStyle="1" w:styleId="ConsPlusNormal0">
    <w:name w:val="ConsPlusNormal"/>
    <w:next w:val="a"/>
    <w:link w:val="ConsPlusNormal"/>
    <w:rsid w:val="009D320C"/>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9D320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D320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9D320C"/>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9D320C"/>
    <w:rPr>
      <w:rFonts w:ascii="Times New Roman" w:hAnsi="Times New Roman" w:cs="Times New Roman" w:hint="default"/>
      <w:b/>
      <w:bCs/>
      <w:sz w:val="26"/>
      <w:szCs w:val="26"/>
    </w:rPr>
  </w:style>
  <w:style w:type="character" w:customStyle="1" w:styleId="FontStyle11">
    <w:name w:val="Font Style11"/>
    <w:uiPriority w:val="99"/>
    <w:rsid w:val="009D320C"/>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15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7440</Words>
  <Characters>42413</Characters>
  <Application>Microsoft Office Word</Application>
  <DocSecurity>0</DocSecurity>
  <Lines>353</Lines>
  <Paragraphs>99</Paragraphs>
  <ScaleCrop>false</ScaleCrop>
  <Company/>
  <LinksUpToDate>false</LinksUpToDate>
  <CharactersWithSpaces>49754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2018-03-22T12:21:00Z</dcterms:created>
  <dcterms:modified xsi:type="dcterms:W3CDTF">2018-03-22T12:22:00Z</dcterms:modified>
</cp:coreProperties>
</file>